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0170D" w14:textId="21F15532" w:rsidR="00504799" w:rsidRDefault="00CB1C0F" w:rsidP="00504799">
      <w:pPr>
        <w:jc w:val="center"/>
        <w:rPr>
          <w:rFonts w:ascii="Times New Roman" w:hAnsi="Times New Roman" w:cs="Times New Roman"/>
          <w:b/>
          <w:i/>
        </w:rPr>
      </w:pPr>
      <w:r w:rsidRPr="00504799">
        <w:rPr>
          <w:rFonts w:ascii="Times New Roman" w:hAnsi="Times New Roman" w:cs="Times New Roman"/>
          <w:b/>
          <w:i/>
        </w:rPr>
        <w:t xml:space="preserve"> I CONCURSO DE LEITURA </w:t>
      </w:r>
      <w:r w:rsidR="00504799">
        <w:rPr>
          <w:rFonts w:ascii="Times New Roman" w:hAnsi="Times New Roman" w:cs="Times New Roman"/>
          <w:b/>
          <w:i/>
        </w:rPr>
        <w:t>EM VOZ ALTA</w:t>
      </w:r>
    </w:p>
    <w:p w14:paraId="5781438B" w14:textId="425E223A" w:rsidR="00CB1C0F" w:rsidRPr="00504799" w:rsidRDefault="00CB1C0F" w:rsidP="00504799">
      <w:pPr>
        <w:jc w:val="center"/>
        <w:rPr>
          <w:rFonts w:ascii="Times New Roman" w:hAnsi="Times New Roman" w:cs="Times New Roman"/>
          <w:b/>
          <w:i/>
        </w:rPr>
      </w:pPr>
      <w:r w:rsidRPr="00504799">
        <w:rPr>
          <w:rFonts w:ascii="Times New Roman" w:hAnsi="Times New Roman" w:cs="Times New Roman"/>
          <w:b/>
          <w:i/>
        </w:rPr>
        <w:t>SEMANA RUTH GUIMARÃES</w:t>
      </w:r>
    </w:p>
    <w:p w14:paraId="15090424" w14:textId="77777777" w:rsidR="00CB1C0F" w:rsidRPr="00504799" w:rsidRDefault="00CB1C0F" w:rsidP="00CB1C0F">
      <w:pPr>
        <w:jc w:val="both"/>
        <w:rPr>
          <w:rFonts w:ascii="Times New Roman" w:hAnsi="Times New Roman" w:cs="Times New Roman"/>
        </w:rPr>
      </w:pPr>
      <w:r w:rsidRPr="00504799">
        <w:rPr>
          <w:rFonts w:ascii="Times New Roman" w:hAnsi="Times New Roman" w:cs="Times New Roman"/>
        </w:rPr>
        <w:t>REGULAMENTO</w:t>
      </w:r>
    </w:p>
    <w:p w14:paraId="15F087FC" w14:textId="77777777" w:rsidR="00CB1C0F" w:rsidRPr="0059354A" w:rsidRDefault="00CB1C0F" w:rsidP="00CB1C0F">
      <w:pPr>
        <w:jc w:val="both"/>
        <w:rPr>
          <w:rFonts w:ascii="Times New Roman" w:hAnsi="Times New Roman" w:cs="Times New Roman"/>
          <w:b/>
        </w:rPr>
      </w:pPr>
      <w:r w:rsidRPr="0059354A">
        <w:rPr>
          <w:rFonts w:ascii="Times New Roman" w:hAnsi="Times New Roman" w:cs="Times New Roman"/>
          <w:b/>
        </w:rPr>
        <w:t>A quem se destina</w:t>
      </w:r>
    </w:p>
    <w:p w14:paraId="479D9D26" w14:textId="050A5423" w:rsidR="00CB1C0F" w:rsidRPr="00504799" w:rsidRDefault="00CB1C0F" w:rsidP="00CB1C0F">
      <w:pPr>
        <w:jc w:val="both"/>
        <w:rPr>
          <w:rFonts w:ascii="Times New Roman" w:hAnsi="Times New Roman" w:cs="Times New Roman"/>
        </w:rPr>
      </w:pPr>
      <w:r w:rsidRPr="00504799">
        <w:rPr>
          <w:rFonts w:ascii="Times New Roman" w:hAnsi="Times New Roman" w:cs="Times New Roman"/>
        </w:rPr>
        <w:t xml:space="preserve">● Alunos do Ensino Fundamental I e II e Ensino Médio </w:t>
      </w:r>
      <w:r w:rsidR="00B3169F">
        <w:rPr>
          <w:rFonts w:ascii="Times New Roman" w:hAnsi="Times New Roman" w:cs="Times New Roman"/>
        </w:rPr>
        <w:t>das redes pública e privada</w:t>
      </w:r>
      <w:r w:rsidR="00ED585C">
        <w:rPr>
          <w:rFonts w:ascii="Times New Roman" w:hAnsi="Times New Roman" w:cs="Times New Roman"/>
        </w:rPr>
        <w:t xml:space="preserve"> </w:t>
      </w:r>
      <w:r w:rsidR="006B0EBE">
        <w:rPr>
          <w:rFonts w:ascii="Times New Roman" w:hAnsi="Times New Roman" w:cs="Times New Roman"/>
        </w:rPr>
        <w:t>da região do Vale do Paraíba</w:t>
      </w:r>
      <w:r w:rsidRPr="00504799">
        <w:rPr>
          <w:rFonts w:ascii="Times New Roman" w:hAnsi="Times New Roman" w:cs="Times New Roman"/>
        </w:rPr>
        <w:t>;</w:t>
      </w:r>
    </w:p>
    <w:p w14:paraId="04A2830A" w14:textId="71FAD246" w:rsidR="00CB1C0F" w:rsidRDefault="00CB1C0F" w:rsidP="00CB1C0F">
      <w:pPr>
        <w:jc w:val="both"/>
        <w:rPr>
          <w:rFonts w:ascii="Times New Roman" w:hAnsi="Times New Roman" w:cs="Times New Roman"/>
        </w:rPr>
      </w:pPr>
      <w:r w:rsidRPr="00504799">
        <w:rPr>
          <w:rFonts w:ascii="Times New Roman" w:hAnsi="Times New Roman" w:cs="Times New Roman"/>
        </w:rPr>
        <w:t>● Alunos</w:t>
      </w:r>
      <w:r w:rsidR="00215A9E" w:rsidRPr="00215A9E">
        <w:rPr>
          <w:rFonts w:ascii="Times New Roman" w:hAnsi="Times New Roman" w:cs="Times New Roman"/>
        </w:rPr>
        <w:t xml:space="preserve"> devidamente matriculados no corrente ano letivo.</w:t>
      </w:r>
    </w:p>
    <w:p w14:paraId="3E61B427" w14:textId="78C8E2E6" w:rsidR="0059354A" w:rsidRDefault="0059354A" w:rsidP="00CB1C0F">
      <w:pPr>
        <w:jc w:val="both"/>
        <w:rPr>
          <w:rFonts w:ascii="Times New Roman" w:hAnsi="Times New Roman" w:cs="Times New Roman"/>
        </w:rPr>
      </w:pPr>
      <w:r w:rsidRPr="0059354A">
        <w:rPr>
          <w:rFonts w:ascii="Times New Roman" w:hAnsi="Times New Roman" w:cs="Times New Roman"/>
          <w:b/>
        </w:rPr>
        <w:t>Material de suporte</w:t>
      </w:r>
      <w:r>
        <w:rPr>
          <w:rFonts w:ascii="Times New Roman" w:hAnsi="Times New Roman" w:cs="Times New Roman"/>
        </w:rPr>
        <w:t>:</w:t>
      </w:r>
    </w:p>
    <w:p w14:paraId="4DB58312" w14:textId="1433850C" w:rsidR="0059354A" w:rsidRPr="00504799" w:rsidRDefault="0059354A" w:rsidP="00CB1C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23 a 27 de agosto foram produzidos vídeos de leitura com os textos indicados para o concurso que estão sendo veiculados no canal de </w:t>
      </w: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 xml:space="preserve"> do Instituto Ruth Guimarães no endereço </w:t>
      </w:r>
      <w:r w:rsidRPr="0059354A">
        <w:rPr>
          <w:rFonts w:ascii="Times New Roman" w:hAnsi="Times New Roman" w:cs="Times New Roman"/>
        </w:rPr>
        <w:t>https://www.youtube.com/channel/UCrPqcCFN8SXlh652YaWY8mA</w:t>
      </w:r>
    </w:p>
    <w:p w14:paraId="720BF03D" w14:textId="77777777" w:rsidR="00CB1C0F" w:rsidRPr="00504799" w:rsidRDefault="00CB1C0F" w:rsidP="00CB1C0F">
      <w:pPr>
        <w:jc w:val="both"/>
        <w:rPr>
          <w:rFonts w:ascii="Times New Roman" w:hAnsi="Times New Roman" w:cs="Times New Roman"/>
        </w:rPr>
      </w:pPr>
    </w:p>
    <w:p w14:paraId="3B08C456" w14:textId="13FFB664" w:rsidR="00BD75BC" w:rsidRDefault="00BD75BC" w:rsidP="00BD75BC">
      <w:pPr>
        <w:jc w:val="both"/>
        <w:rPr>
          <w:rFonts w:ascii="Times New Roman" w:hAnsi="Times New Roman" w:cs="Times New Roman"/>
        </w:rPr>
      </w:pPr>
      <w:r w:rsidRPr="00BD75BC">
        <w:rPr>
          <w:rFonts w:ascii="Times New Roman" w:hAnsi="Times New Roman" w:cs="Times New Roman"/>
        </w:rPr>
        <w:t>Art. 1</w:t>
      </w:r>
      <w:r w:rsidRPr="00BD75BC">
        <w:rPr>
          <w:rFonts w:ascii="Times New Roman" w:hAnsi="Times New Roman" w:cs="Times New Roman"/>
          <w:u w:val="single"/>
          <w:vertAlign w:val="superscript"/>
        </w:rPr>
        <w:t>o</w:t>
      </w:r>
      <w:r w:rsidRPr="00BD75BC">
        <w:rPr>
          <w:rFonts w:ascii="Times New Roman" w:hAnsi="Times New Roman" w:cs="Times New Roman"/>
        </w:rPr>
        <w:t xml:space="preserve"> – </w:t>
      </w:r>
      <w:r w:rsidR="006A6EB2" w:rsidRPr="00BD75BC">
        <w:rPr>
          <w:rFonts w:ascii="Times New Roman" w:hAnsi="Times New Roman" w:cs="Times New Roman"/>
        </w:rPr>
        <w:t>DO OBJETIVO</w:t>
      </w:r>
    </w:p>
    <w:p w14:paraId="694A2AA1" w14:textId="1DF67DBA" w:rsidR="00BD75BC" w:rsidRPr="00504799" w:rsidRDefault="00BD75BC" w:rsidP="00BD75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</w:t>
      </w:r>
      <w:r w:rsidRPr="00BD75BC">
        <w:rPr>
          <w:rFonts w:ascii="Times New Roman" w:hAnsi="Times New Roman" w:cs="Times New Roman"/>
        </w:rPr>
        <w:t xml:space="preserve"> a necessidade de promover a leitura de uma forma lúdica</w:t>
      </w:r>
      <w:r>
        <w:rPr>
          <w:rFonts w:ascii="Times New Roman" w:hAnsi="Times New Roman" w:cs="Times New Roman"/>
        </w:rPr>
        <w:t>:</w:t>
      </w:r>
    </w:p>
    <w:p w14:paraId="1C5858B2" w14:textId="4B9E963D" w:rsidR="00CB1C0F" w:rsidRPr="00504799" w:rsidRDefault="00BD75BC" w:rsidP="00CB1C0F">
      <w:pPr>
        <w:jc w:val="both"/>
        <w:rPr>
          <w:rFonts w:ascii="Times New Roman" w:hAnsi="Times New Roman" w:cs="Times New Roman"/>
        </w:rPr>
      </w:pPr>
      <w:r w:rsidRPr="00504799">
        <w:rPr>
          <w:rFonts w:ascii="Times New Roman" w:hAnsi="Times New Roman" w:cs="Times New Roman"/>
        </w:rPr>
        <w:t>●</w:t>
      </w:r>
      <w:r w:rsidR="00CB1C0F" w:rsidRPr="00504799">
        <w:rPr>
          <w:rFonts w:ascii="Times New Roman" w:hAnsi="Times New Roman" w:cs="Times New Roman"/>
        </w:rPr>
        <w:t>Estimular nos estudantes o gosto pela aprendizagem da Língua Portuguesa pela leitura e estudo de textos da escritora Ruth Guimarães;</w:t>
      </w:r>
    </w:p>
    <w:p w14:paraId="7226380F" w14:textId="03CCEE71" w:rsidR="00CB1C0F" w:rsidRPr="00504799" w:rsidRDefault="00CB1C0F" w:rsidP="00CB1C0F">
      <w:pPr>
        <w:jc w:val="both"/>
        <w:rPr>
          <w:rFonts w:ascii="Times New Roman" w:hAnsi="Times New Roman" w:cs="Times New Roman"/>
        </w:rPr>
      </w:pPr>
      <w:r w:rsidRPr="00504799">
        <w:rPr>
          <w:rFonts w:ascii="Times New Roman" w:hAnsi="Times New Roman" w:cs="Times New Roman"/>
        </w:rPr>
        <w:t>● Despertar o interesse dos professores em aperfeiçoar suas estratégias de ensino na habilidade da leitura;</w:t>
      </w:r>
    </w:p>
    <w:p w14:paraId="50CB85C7" w14:textId="63F3B71A" w:rsidR="00CB1C0F" w:rsidRPr="00504799" w:rsidRDefault="00CB1C0F" w:rsidP="00CB1C0F">
      <w:pPr>
        <w:jc w:val="both"/>
        <w:rPr>
          <w:rFonts w:ascii="Times New Roman" w:hAnsi="Times New Roman" w:cs="Times New Roman"/>
        </w:rPr>
      </w:pPr>
      <w:r w:rsidRPr="00504799">
        <w:rPr>
          <w:rFonts w:ascii="Times New Roman" w:hAnsi="Times New Roman" w:cs="Times New Roman"/>
        </w:rPr>
        <w:t>● Conscientizar os alunos da necessidade de aprender a pronunciar adequadamente as palavras, ter entonação e ritmo;</w:t>
      </w:r>
    </w:p>
    <w:p w14:paraId="3D8696F6" w14:textId="445337A7" w:rsidR="00CB1C0F" w:rsidRDefault="00CB1C0F" w:rsidP="00CB1C0F">
      <w:pPr>
        <w:jc w:val="both"/>
        <w:rPr>
          <w:rFonts w:ascii="Times New Roman" w:hAnsi="Times New Roman" w:cs="Times New Roman"/>
        </w:rPr>
      </w:pPr>
      <w:r w:rsidRPr="00504799">
        <w:rPr>
          <w:rFonts w:ascii="Times New Roman" w:hAnsi="Times New Roman" w:cs="Times New Roman"/>
        </w:rPr>
        <w:t>● Desenvolver nos estudantes a expressão oral, a desinibição e estimular a busca por um aperfeiçoamento contínuo da língua portuguesa.</w:t>
      </w:r>
      <w:r w:rsidR="00FB2B58">
        <w:rPr>
          <w:rFonts w:ascii="Times New Roman" w:hAnsi="Times New Roman" w:cs="Times New Roman"/>
        </w:rPr>
        <w:t xml:space="preserve"> Além de aprimorar a interpretação de texto.</w:t>
      </w:r>
    </w:p>
    <w:p w14:paraId="75E3863D" w14:textId="34A1BFDB" w:rsidR="00504799" w:rsidRDefault="00504799" w:rsidP="00CB1C0F">
      <w:pPr>
        <w:jc w:val="both"/>
        <w:rPr>
          <w:rFonts w:ascii="Times New Roman" w:hAnsi="Times New Roman" w:cs="Times New Roman"/>
        </w:rPr>
      </w:pPr>
    </w:p>
    <w:p w14:paraId="5C688425" w14:textId="58803C30" w:rsidR="00BD75BC" w:rsidRPr="00BD75BC" w:rsidRDefault="00BD75BC" w:rsidP="00BD75BC">
      <w:pPr>
        <w:jc w:val="both"/>
        <w:rPr>
          <w:rFonts w:ascii="Times New Roman" w:hAnsi="Times New Roman" w:cs="Times New Roman"/>
        </w:rPr>
      </w:pPr>
      <w:r w:rsidRPr="00BD75BC">
        <w:rPr>
          <w:rFonts w:ascii="Times New Roman" w:hAnsi="Times New Roman" w:cs="Times New Roman"/>
        </w:rPr>
        <w:t>Art. 2</w:t>
      </w:r>
      <w:r w:rsidR="008A6728">
        <w:rPr>
          <w:rFonts w:ascii="Times New Roman" w:hAnsi="Times New Roman" w:cs="Times New Roman"/>
          <w:u w:val="single"/>
          <w:vertAlign w:val="superscript"/>
        </w:rPr>
        <w:t>o</w:t>
      </w:r>
      <w:r w:rsidRPr="00BD75BC">
        <w:rPr>
          <w:rFonts w:ascii="Times New Roman" w:hAnsi="Times New Roman" w:cs="Times New Roman"/>
        </w:rPr>
        <w:t xml:space="preserve"> – </w:t>
      </w:r>
      <w:r w:rsidR="006A6EB2" w:rsidRPr="00BD75BC">
        <w:rPr>
          <w:rFonts w:ascii="Times New Roman" w:hAnsi="Times New Roman" w:cs="Times New Roman"/>
        </w:rPr>
        <w:t>DAS CONDIÇÕES GERAIS DE PARTICIPAÇÃO</w:t>
      </w:r>
    </w:p>
    <w:p w14:paraId="52DABE0B" w14:textId="151B4113" w:rsidR="00BD75BC" w:rsidRPr="00BD75BC" w:rsidRDefault="008A6728" w:rsidP="00BD75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BD75BC" w:rsidRPr="00BD75BC">
        <w:rPr>
          <w:rFonts w:ascii="Times New Roman" w:hAnsi="Times New Roman" w:cs="Times New Roman"/>
        </w:rPr>
        <w:t xml:space="preserve">1. A participação neste Concurso está aberta a todos os alunos do </w:t>
      </w:r>
      <w:r w:rsidR="00BD75B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u w:val="single"/>
          <w:vertAlign w:val="superscript"/>
        </w:rPr>
        <w:t>o</w:t>
      </w:r>
      <w:r w:rsidR="00BD75BC" w:rsidRPr="00BD75BC">
        <w:rPr>
          <w:rFonts w:ascii="Times New Roman" w:hAnsi="Times New Roman" w:cs="Times New Roman"/>
        </w:rPr>
        <w:t xml:space="preserve"> ao</w:t>
      </w:r>
      <w:r w:rsidR="00A360C5">
        <w:rPr>
          <w:rFonts w:ascii="Times New Roman" w:hAnsi="Times New Roman" w:cs="Times New Roman"/>
        </w:rPr>
        <w:t xml:space="preserve"> </w:t>
      </w:r>
      <w:r w:rsidR="00BD75B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u w:val="single"/>
          <w:vertAlign w:val="superscript"/>
        </w:rPr>
        <w:t>o</w:t>
      </w:r>
      <w:r w:rsidR="00BD75BC">
        <w:rPr>
          <w:rFonts w:ascii="Times New Roman" w:hAnsi="Times New Roman" w:cs="Times New Roman"/>
        </w:rPr>
        <w:t xml:space="preserve"> ano</w:t>
      </w:r>
      <w:r w:rsidR="0094784E">
        <w:rPr>
          <w:rFonts w:ascii="Times New Roman" w:hAnsi="Times New Roman" w:cs="Times New Roman"/>
        </w:rPr>
        <w:t xml:space="preserve"> do Ensino Fundamental</w:t>
      </w:r>
      <w:r w:rsidR="00BD75BC">
        <w:rPr>
          <w:rFonts w:ascii="Times New Roman" w:hAnsi="Times New Roman" w:cs="Times New Roman"/>
        </w:rPr>
        <w:t xml:space="preserve"> e</w:t>
      </w:r>
      <w:r w:rsidR="00A360C5">
        <w:rPr>
          <w:rFonts w:ascii="Times New Roman" w:hAnsi="Times New Roman" w:cs="Times New Roman"/>
        </w:rPr>
        <w:t xml:space="preserve"> </w:t>
      </w:r>
      <w:r w:rsidR="00BD75BC" w:rsidRPr="00BD75BC">
        <w:rPr>
          <w:rFonts w:ascii="Times New Roman" w:hAnsi="Times New Roman" w:cs="Times New Roman"/>
        </w:rPr>
        <w:t>para alunos do 1</w:t>
      </w:r>
      <w:r w:rsidRPr="008A6728">
        <w:rPr>
          <w:rFonts w:ascii="Times New Roman" w:hAnsi="Times New Roman" w:cs="Times New Roman"/>
          <w:u w:val="single"/>
          <w:vertAlign w:val="superscript"/>
        </w:rPr>
        <w:t>o</w:t>
      </w:r>
      <w:r w:rsidR="00BD75BC" w:rsidRPr="00BD75BC">
        <w:rPr>
          <w:rFonts w:ascii="Times New Roman" w:hAnsi="Times New Roman" w:cs="Times New Roman"/>
        </w:rPr>
        <w:t xml:space="preserve"> ao 3</w:t>
      </w:r>
      <w:r>
        <w:rPr>
          <w:rFonts w:ascii="Times New Roman" w:hAnsi="Times New Roman" w:cs="Times New Roman"/>
          <w:u w:val="single"/>
          <w:vertAlign w:val="superscript"/>
        </w:rPr>
        <w:t>o</w:t>
      </w:r>
      <w:r w:rsidR="00BD75BC" w:rsidRPr="00BD75BC">
        <w:rPr>
          <w:rFonts w:ascii="Times New Roman" w:hAnsi="Times New Roman" w:cs="Times New Roman"/>
        </w:rPr>
        <w:t xml:space="preserve"> ano do Ensino Médio </w:t>
      </w:r>
      <w:r w:rsidRPr="00BD75BC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Pr="00BD75BC">
        <w:rPr>
          <w:rFonts w:ascii="Times New Roman" w:hAnsi="Times New Roman" w:cs="Times New Roman"/>
        </w:rPr>
        <w:t>rede pública</w:t>
      </w:r>
      <w:r>
        <w:rPr>
          <w:rFonts w:ascii="Times New Roman" w:hAnsi="Times New Roman" w:cs="Times New Roman"/>
        </w:rPr>
        <w:t xml:space="preserve"> e particular da região do Vale do Paraíba,</w:t>
      </w:r>
      <w:r w:rsidR="00BD75BC" w:rsidRPr="00BD75BC">
        <w:rPr>
          <w:rFonts w:ascii="Times New Roman" w:hAnsi="Times New Roman" w:cs="Times New Roman"/>
        </w:rPr>
        <w:t xml:space="preserve"> tendo apenas que proceder a uma inscrição </w:t>
      </w:r>
      <w:r w:rsidR="0094784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gratuita</w:t>
      </w:r>
      <w:r w:rsidR="0094784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="00BD75BC" w:rsidRPr="00BD75BC">
        <w:rPr>
          <w:rFonts w:ascii="Times New Roman" w:hAnsi="Times New Roman" w:cs="Times New Roman"/>
        </w:rPr>
        <w:t>anexa a este</w:t>
      </w:r>
      <w:r>
        <w:rPr>
          <w:rFonts w:ascii="Times New Roman" w:hAnsi="Times New Roman" w:cs="Times New Roman"/>
        </w:rPr>
        <w:t xml:space="preserve"> </w:t>
      </w:r>
      <w:r w:rsidR="00BD75BC" w:rsidRPr="00BD75BC">
        <w:rPr>
          <w:rFonts w:ascii="Times New Roman" w:hAnsi="Times New Roman" w:cs="Times New Roman"/>
        </w:rPr>
        <w:t>regulamento, junto do respectivo professor que será o orientador do aluno;</w:t>
      </w:r>
    </w:p>
    <w:p w14:paraId="649AF10D" w14:textId="12F4DAED" w:rsidR="00BD75BC" w:rsidRPr="00BD75BC" w:rsidRDefault="008A6728" w:rsidP="00BD75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BD75BC" w:rsidRPr="00BD75BC">
        <w:rPr>
          <w:rFonts w:ascii="Times New Roman" w:hAnsi="Times New Roman" w:cs="Times New Roman"/>
        </w:rPr>
        <w:t>2. Para efeitos de participação no Concurso, os concorrentes assumem o compromisso de se submeter ao</w:t>
      </w:r>
      <w:r>
        <w:rPr>
          <w:rFonts w:ascii="Times New Roman" w:hAnsi="Times New Roman" w:cs="Times New Roman"/>
        </w:rPr>
        <w:t xml:space="preserve"> </w:t>
      </w:r>
      <w:r w:rsidR="00BD75BC" w:rsidRPr="00BD75BC">
        <w:rPr>
          <w:rFonts w:ascii="Times New Roman" w:hAnsi="Times New Roman" w:cs="Times New Roman"/>
        </w:rPr>
        <w:t>presente Regulamento e às decisões do Júri;</w:t>
      </w:r>
    </w:p>
    <w:p w14:paraId="3C4A0B67" w14:textId="7FA435E5" w:rsidR="00504799" w:rsidRDefault="00504799" w:rsidP="00CB1C0F">
      <w:pPr>
        <w:jc w:val="both"/>
        <w:rPr>
          <w:rFonts w:ascii="Times New Roman" w:hAnsi="Times New Roman" w:cs="Times New Roman"/>
        </w:rPr>
      </w:pPr>
    </w:p>
    <w:p w14:paraId="74ADBF1A" w14:textId="578C7582" w:rsidR="00BD75BC" w:rsidRPr="00BD75BC" w:rsidRDefault="00BD75BC" w:rsidP="00BD75BC">
      <w:pPr>
        <w:jc w:val="both"/>
        <w:rPr>
          <w:rFonts w:ascii="Times New Roman" w:hAnsi="Times New Roman" w:cs="Times New Roman"/>
        </w:rPr>
      </w:pPr>
      <w:r w:rsidRPr="00BD75BC">
        <w:rPr>
          <w:rFonts w:ascii="Times New Roman" w:hAnsi="Times New Roman" w:cs="Times New Roman"/>
        </w:rPr>
        <w:t>Art. 3</w:t>
      </w:r>
      <w:r w:rsidR="008A6728">
        <w:rPr>
          <w:rFonts w:ascii="Times New Roman" w:hAnsi="Times New Roman" w:cs="Times New Roman"/>
          <w:u w:val="single"/>
          <w:vertAlign w:val="superscript"/>
        </w:rPr>
        <w:t>o</w:t>
      </w:r>
      <w:r w:rsidRPr="00BD75BC">
        <w:rPr>
          <w:rFonts w:ascii="Times New Roman" w:hAnsi="Times New Roman" w:cs="Times New Roman"/>
        </w:rPr>
        <w:t xml:space="preserve"> - </w:t>
      </w:r>
      <w:r w:rsidR="006A6EB2" w:rsidRPr="00BD75BC">
        <w:rPr>
          <w:rFonts w:ascii="Times New Roman" w:hAnsi="Times New Roman" w:cs="Times New Roman"/>
        </w:rPr>
        <w:t>DA CATEGORIA DOS CONCORRENTES</w:t>
      </w:r>
    </w:p>
    <w:p w14:paraId="488936A1" w14:textId="799EC16D" w:rsidR="00BD75BC" w:rsidRPr="00BD75BC" w:rsidRDefault="00BD75BC" w:rsidP="00BD75BC">
      <w:pPr>
        <w:jc w:val="both"/>
        <w:rPr>
          <w:rFonts w:ascii="Times New Roman" w:hAnsi="Times New Roman" w:cs="Times New Roman"/>
        </w:rPr>
      </w:pPr>
      <w:r w:rsidRPr="00BD75BC">
        <w:rPr>
          <w:rFonts w:ascii="Times New Roman" w:hAnsi="Times New Roman" w:cs="Times New Roman"/>
        </w:rPr>
        <w:t xml:space="preserve">1. Os concorrentes são divididos em </w:t>
      </w:r>
      <w:r w:rsidR="00D85875">
        <w:rPr>
          <w:rFonts w:ascii="Times New Roman" w:hAnsi="Times New Roman" w:cs="Times New Roman"/>
        </w:rPr>
        <w:t>4</w:t>
      </w:r>
      <w:r w:rsidRPr="00BD75BC">
        <w:rPr>
          <w:rFonts w:ascii="Times New Roman" w:hAnsi="Times New Roman" w:cs="Times New Roman"/>
        </w:rPr>
        <w:t xml:space="preserve"> (</w:t>
      </w:r>
      <w:r w:rsidR="00D85875">
        <w:rPr>
          <w:rFonts w:ascii="Times New Roman" w:hAnsi="Times New Roman" w:cs="Times New Roman"/>
        </w:rPr>
        <w:t>quatro</w:t>
      </w:r>
      <w:r w:rsidRPr="00BD75BC">
        <w:rPr>
          <w:rFonts w:ascii="Times New Roman" w:hAnsi="Times New Roman" w:cs="Times New Roman"/>
        </w:rPr>
        <w:t>) categorias:</w:t>
      </w:r>
    </w:p>
    <w:p w14:paraId="19357D88" w14:textId="714293D7" w:rsidR="00BD75BC" w:rsidRDefault="00BD75BC" w:rsidP="00BD75BC">
      <w:pPr>
        <w:jc w:val="both"/>
        <w:rPr>
          <w:rFonts w:ascii="Times New Roman" w:hAnsi="Times New Roman" w:cs="Times New Roman"/>
        </w:rPr>
      </w:pPr>
      <w:r w:rsidRPr="00BD75BC">
        <w:rPr>
          <w:rFonts w:ascii="Times New Roman" w:hAnsi="Times New Roman" w:cs="Times New Roman"/>
        </w:rPr>
        <w:t>Categoria</w:t>
      </w:r>
      <w:r>
        <w:rPr>
          <w:rFonts w:ascii="Times New Roman" w:hAnsi="Times New Roman" w:cs="Times New Roman"/>
        </w:rPr>
        <w:t xml:space="preserve"> A</w:t>
      </w:r>
      <w:r w:rsidRPr="00BD75BC">
        <w:rPr>
          <w:rFonts w:ascii="Times New Roman" w:hAnsi="Times New Roman" w:cs="Times New Roman"/>
        </w:rPr>
        <w:t xml:space="preserve"> </w:t>
      </w:r>
      <w:r w:rsidR="006A6EB2" w:rsidRPr="00BD75BC">
        <w:rPr>
          <w:rFonts w:ascii="Times New Roman" w:hAnsi="Times New Roman" w:cs="Times New Roman"/>
        </w:rPr>
        <w:t xml:space="preserve">– Alunos do </w:t>
      </w:r>
      <w:r w:rsidR="006A6EB2">
        <w:rPr>
          <w:rFonts w:ascii="Times New Roman" w:hAnsi="Times New Roman" w:cs="Times New Roman"/>
        </w:rPr>
        <w:t>1</w:t>
      </w:r>
      <w:r w:rsidR="006A6EB2">
        <w:rPr>
          <w:rFonts w:ascii="Times New Roman" w:hAnsi="Times New Roman" w:cs="Times New Roman"/>
          <w:u w:val="single"/>
          <w:vertAlign w:val="superscript"/>
        </w:rPr>
        <w:t>o</w:t>
      </w:r>
      <w:r w:rsidR="006A6EB2" w:rsidRPr="00BD75BC">
        <w:rPr>
          <w:rFonts w:ascii="Times New Roman" w:hAnsi="Times New Roman" w:cs="Times New Roman"/>
        </w:rPr>
        <w:t xml:space="preserve"> </w:t>
      </w:r>
      <w:r w:rsidR="006A6EB2">
        <w:rPr>
          <w:rFonts w:ascii="Times New Roman" w:hAnsi="Times New Roman" w:cs="Times New Roman"/>
        </w:rPr>
        <w:t>e</w:t>
      </w:r>
      <w:r w:rsidR="006A6EB2" w:rsidRPr="00BD75BC">
        <w:rPr>
          <w:rFonts w:ascii="Times New Roman" w:hAnsi="Times New Roman" w:cs="Times New Roman"/>
        </w:rPr>
        <w:t xml:space="preserve"> </w:t>
      </w:r>
      <w:r w:rsidR="006A6EB2">
        <w:rPr>
          <w:rFonts w:ascii="Times New Roman" w:hAnsi="Times New Roman" w:cs="Times New Roman"/>
        </w:rPr>
        <w:t>2</w:t>
      </w:r>
      <w:r w:rsidR="006A6EB2">
        <w:rPr>
          <w:rFonts w:ascii="Times New Roman" w:hAnsi="Times New Roman" w:cs="Times New Roman"/>
          <w:u w:val="single"/>
          <w:vertAlign w:val="superscript"/>
        </w:rPr>
        <w:t>o</w:t>
      </w:r>
      <w:r w:rsidR="006A6EB2" w:rsidRPr="00BD75BC">
        <w:rPr>
          <w:rFonts w:ascii="Times New Roman" w:hAnsi="Times New Roman" w:cs="Times New Roman"/>
        </w:rPr>
        <w:t xml:space="preserve"> Ano do Ensino Fundamental</w:t>
      </w:r>
      <w:r w:rsidR="006A6EB2">
        <w:rPr>
          <w:rFonts w:ascii="Times New Roman" w:hAnsi="Times New Roman" w:cs="Times New Roman"/>
        </w:rPr>
        <w:t xml:space="preserve"> I;</w:t>
      </w:r>
    </w:p>
    <w:p w14:paraId="53018931" w14:textId="71CD8994" w:rsidR="00BD75BC" w:rsidRPr="00BD75BC" w:rsidRDefault="00BD75BC" w:rsidP="00BD75BC">
      <w:pPr>
        <w:jc w:val="both"/>
        <w:rPr>
          <w:rFonts w:ascii="Times New Roman" w:hAnsi="Times New Roman" w:cs="Times New Roman"/>
        </w:rPr>
      </w:pPr>
      <w:r w:rsidRPr="00BD75BC">
        <w:rPr>
          <w:rFonts w:ascii="Times New Roman" w:hAnsi="Times New Roman" w:cs="Times New Roman"/>
        </w:rPr>
        <w:t>Categoria</w:t>
      </w:r>
      <w:r>
        <w:rPr>
          <w:rFonts w:ascii="Times New Roman" w:hAnsi="Times New Roman" w:cs="Times New Roman"/>
        </w:rPr>
        <w:t xml:space="preserve"> B</w:t>
      </w:r>
      <w:r w:rsidRPr="00BD75BC">
        <w:rPr>
          <w:rFonts w:ascii="Times New Roman" w:hAnsi="Times New Roman" w:cs="Times New Roman"/>
        </w:rPr>
        <w:t xml:space="preserve"> – </w:t>
      </w:r>
      <w:r w:rsidR="00D85875" w:rsidRPr="00BD75BC">
        <w:rPr>
          <w:rFonts w:ascii="Times New Roman" w:hAnsi="Times New Roman" w:cs="Times New Roman"/>
        </w:rPr>
        <w:t xml:space="preserve">Alunos do </w:t>
      </w:r>
      <w:r w:rsidR="006A6EB2">
        <w:rPr>
          <w:rFonts w:ascii="Times New Roman" w:hAnsi="Times New Roman" w:cs="Times New Roman"/>
        </w:rPr>
        <w:t>3</w:t>
      </w:r>
      <w:r w:rsidR="00D85875">
        <w:rPr>
          <w:rFonts w:ascii="Times New Roman" w:hAnsi="Times New Roman" w:cs="Times New Roman"/>
          <w:u w:val="single"/>
          <w:vertAlign w:val="superscript"/>
        </w:rPr>
        <w:t>o</w:t>
      </w:r>
      <w:r w:rsidR="00D85875" w:rsidRPr="00BD75BC">
        <w:rPr>
          <w:rFonts w:ascii="Times New Roman" w:hAnsi="Times New Roman" w:cs="Times New Roman"/>
        </w:rPr>
        <w:t xml:space="preserve"> ao </w:t>
      </w:r>
      <w:r w:rsidR="00D85875">
        <w:rPr>
          <w:rFonts w:ascii="Times New Roman" w:hAnsi="Times New Roman" w:cs="Times New Roman"/>
        </w:rPr>
        <w:t>5</w:t>
      </w:r>
      <w:r w:rsidR="00D85875">
        <w:rPr>
          <w:rFonts w:ascii="Times New Roman" w:hAnsi="Times New Roman" w:cs="Times New Roman"/>
          <w:u w:val="single"/>
          <w:vertAlign w:val="superscript"/>
        </w:rPr>
        <w:t>o</w:t>
      </w:r>
      <w:r w:rsidR="00D85875" w:rsidRPr="00BD75BC">
        <w:rPr>
          <w:rFonts w:ascii="Times New Roman" w:hAnsi="Times New Roman" w:cs="Times New Roman"/>
        </w:rPr>
        <w:t xml:space="preserve"> Ano do Ensino Fundamental </w:t>
      </w:r>
      <w:r w:rsidR="006A6EB2">
        <w:rPr>
          <w:rFonts w:ascii="Times New Roman" w:hAnsi="Times New Roman" w:cs="Times New Roman"/>
        </w:rPr>
        <w:t>I;</w:t>
      </w:r>
    </w:p>
    <w:p w14:paraId="4BD3C107" w14:textId="2DE825F4" w:rsidR="00D85875" w:rsidRDefault="00BD75BC" w:rsidP="00BD75BC">
      <w:pPr>
        <w:jc w:val="both"/>
        <w:rPr>
          <w:rFonts w:ascii="Times New Roman" w:hAnsi="Times New Roman" w:cs="Times New Roman"/>
        </w:rPr>
      </w:pPr>
      <w:r w:rsidRPr="00BD75BC">
        <w:rPr>
          <w:rFonts w:ascii="Times New Roman" w:hAnsi="Times New Roman" w:cs="Times New Roman"/>
        </w:rPr>
        <w:t xml:space="preserve">Categoria </w:t>
      </w:r>
      <w:r>
        <w:rPr>
          <w:rFonts w:ascii="Times New Roman" w:hAnsi="Times New Roman" w:cs="Times New Roman"/>
        </w:rPr>
        <w:t>C</w:t>
      </w:r>
      <w:r w:rsidRPr="00BD75BC">
        <w:rPr>
          <w:rFonts w:ascii="Times New Roman" w:hAnsi="Times New Roman" w:cs="Times New Roman"/>
        </w:rPr>
        <w:t xml:space="preserve"> – </w:t>
      </w:r>
      <w:r w:rsidR="00D85875" w:rsidRPr="00BD75BC">
        <w:rPr>
          <w:rFonts w:ascii="Times New Roman" w:hAnsi="Times New Roman" w:cs="Times New Roman"/>
        </w:rPr>
        <w:t>Alunos do 6</w:t>
      </w:r>
      <w:r w:rsidR="00D85875">
        <w:rPr>
          <w:rFonts w:ascii="Times New Roman" w:hAnsi="Times New Roman" w:cs="Times New Roman"/>
          <w:u w:val="single"/>
          <w:vertAlign w:val="superscript"/>
        </w:rPr>
        <w:t>o</w:t>
      </w:r>
      <w:r w:rsidR="00D85875" w:rsidRPr="00BD75BC">
        <w:rPr>
          <w:rFonts w:ascii="Times New Roman" w:hAnsi="Times New Roman" w:cs="Times New Roman"/>
        </w:rPr>
        <w:t xml:space="preserve"> ao 9</w:t>
      </w:r>
      <w:r w:rsidR="00D85875">
        <w:rPr>
          <w:rFonts w:ascii="Times New Roman" w:hAnsi="Times New Roman" w:cs="Times New Roman"/>
          <w:u w:val="single"/>
          <w:vertAlign w:val="superscript"/>
        </w:rPr>
        <w:t>o</w:t>
      </w:r>
      <w:r w:rsidR="00D85875" w:rsidRPr="00BD75BC">
        <w:rPr>
          <w:rFonts w:ascii="Times New Roman" w:hAnsi="Times New Roman" w:cs="Times New Roman"/>
        </w:rPr>
        <w:t xml:space="preserve"> Ano do Ensino Fundamental</w:t>
      </w:r>
      <w:r w:rsidR="006A6EB2">
        <w:rPr>
          <w:rFonts w:ascii="Times New Roman" w:hAnsi="Times New Roman" w:cs="Times New Roman"/>
        </w:rPr>
        <w:t xml:space="preserve"> II</w:t>
      </w:r>
      <w:r w:rsidR="00D85875" w:rsidRPr="00BD75BC">
        <w:rPr>
          <w:rFonts w:ascii="Times New Roman" w:hAnsi="Times New Roman" w:cs="Times New Roman"/>
        </w:rPr>
        <w:t>;</w:t>
      </w:r>
    </w:p>
    <w:p w14:paraId="628466AF" w14:textId="1339352E" w:rsidR="00BD75BC" w:rsidRDefault="006A6EB2" w:rsidP="00BD75BC">
      <w:pPr>
        <w:jc w:val="both"/>
        <w:rPr>
          <w:rFonts w:ascii="Times New Roman" w:hAnsi="Times New Roman" w:cs="Times New Roman"/>
        </w:rPr>
      </w:pPr>
      <w:r w:rsidRPr="00BD75BC">
        <w:rPr>
          <w:rFonts w:ascii="Times New Roman" w:hAnsi="Times New Roman" w:cs="Times New Roman"/>
        </w:rPr>
        <w:t xml:space="preserve">Categoria </w:t>
      </w:r>
      <w:r>
        <w:rPr>
          <w:rFonts w:ascii="Times New Roman" w:hAnsi="Times New Roman" w:cs="Times New Roman"/>
        </w:rPr>
        <w:t xml:space="preserve">D </w:t>
      </w:r>
      <w:r w:rsidRPr="00BD75BC">
        <w:rPr>
          <w:rFonts w:ascii="Times New Roman" w:hAnsi="Times New Roman" w:cs="Times New Roman"/>
        </w:rPr>
        <w:t xml:space="preserve">– </w:t>
      </w:r>
      <w:r w:rsidR="00BD75BC" w:rsidRPr="00BD75BC">
        <w:rPr>
          <w:rFonts w:ascii="Times New Roman" w:hAnsi="Times New Roman" w:cs="Times New Roman"/>
        </w:rPr>
        <w:t>Alunos do 1</w:t>
      </w:r>
      <w:r w:rsidR="00BD75BC">
        <w:rPr>
          <w:rFonts w:ascii="Times New Roman" w:hAnsi="Times New Roman" w:cs="Times New Roman"/>
          <w:u w:val="single"/>
          <w:vertAlign w:val="superscript"/>
        </w:rPr>
        <w:t>o</w:t>
      </w:r>
      <w:r w:rsidR="00BD75BC" w:rsidRPr="00BD75BC">
        <w:rPr>
          <w:rFonts w:ascii="Times New Roman" w:hAnsi="Times New Roman" w:cs="Times New Roman"/>
        </w:rPr>
        <w:t xml:space="preserve"> ao 3</w:t>
      </w:r>
      <w:r w:rsidR="00BD75BC">
        <w:rPr>
          <w:rFonts w:ascii="Times New Roman" w:hAnsi="Times New Roman" w:cs="Times New Roman"/>
          <w:u w:val="single"/>
          <w:vertAlign w:val="superscript"/>
        </w:rPr>
        <w:t>o</w:t>
      </w:r>
      <w:r w:rsidR="00BD75BC" w:rsidRPr="00BD75BC">
        <w:rPr>
          <w:rFonts w:ascii="Times New Roman" w:hAnsi="Times New Roman" w:cs="Times New Roman"/>
        </w:rPr>
        <w:t xml:space="preserve"> Ano do Ensino Médio</w:t>
      </w:r>
      <w:r w:rsidR="00BD75BC">
        <w:rPr>
          <w:rFonts w:ascii="Times New Roman" w:hAnsi="Times New Roman" w:cs="Times New Roman"/>
        </w:rPr>
        <w:t>.</w:t>
      </w:r>
      <w:r w:rsidR="00BD75BC" w:rsidRPr="00BD75BC">
        <w:rPr>
          <w:rFonts w:ascii="Times New Roman" w:hAnsi="Times New Roman" w:cs="Times New Roman"/>
        </w:rPr>
        <w:t xml:space="preserve"> </w:t>
      </w:r>
    </w:p>
    <w:p w14:paraId="105B16A7" w14:textId="1180BEBE" w:rsidR="008A6728" w:rsidRDefault="008A6728" w:rsidP="00BD75BC">
      <w:pPr>
        <w:jc w:val="both"/>
        <w:rPr>
          <w:rFonts w:ascii="Times New Roman" w:hAnsi="Times New Roman" w:cs="Times New Roman"/>
        </w:rPr>
      </w:pPr>
    </w:p>
    <w:p w14:paraId="50B3E12B" w14:textId="6E1C7915" w:rsidR="008A6728" w:rsidRPr="008A6728" w:rsidRDefault="008A6728" w:rsidP="008A6728">
      <w:pPr>
        <w:jc w:val="both"/>
        <w:rPr>
          <w:rFonts w:ascii="Times New Roman" w:hAnsi="Times New Roman" w:cs="Times New Roman"/>
        </w:rPr>
      </w:pPr>
      <w:r w:rsidRPr="008A6728">
        <w:rPr>
          <w:rFonts w:ascii="Times New Roman" w:hAnsi="Times New Roman" w:cs="Times New Roman"/>
        </w:rPr>
        <w:t xml:space="preserve">Art.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u w:val="single"/>
          <w:vertAlign w:val="superscript"/>
        </w:rPr>
        <w:t>o</w:t>
      </w:r>
      <w:r w:rsidRPr="008A6728">
        <w:rPr>
          <w:rFonts w:ascii="Times New Roman" w:hAnsi="Times New Roman" w:cs="Times New Roman"/>
        </w:rPr>
        <w:t xml:space="preserve"> Das Obras Selecionadas</w:t>
      </w:r>
    </w:p>
    <w:p w14:paraId="5847E0C7" w14:textId="720E3BD3" w:rsidR="008A6728" w:rsidRPr="008A6728" w:rsidRDefault="008A6728" w:rsidP="008A6728">
      <w:pPr>
        <w:jc w:val="both"/>
        <w:rPr>
          <w:rFonts w:ascii="Times New Roman" w:hAnsi="Times New Roman" w:cs="Times New Roman"/>
        </w:rPr>
      </w:pPr>
      <w:r w:rsidRPr="008A6728">
        <w:rPr>
          <w:rFonts w:ascii="Times New Roman" w:hAnsi="Times New Roman" w:cs="Times New Roman"/>
        </w:rPr>
        <w:lastRenderedPageBreak/>
        <w:t xml:space="preserve">1. </w:t>
      </w:r>
      <w:r>
        <w:rPr>
          <w:rFonts w:ascii="Times New Roman" w:hAnsi="Times New Roman" w:cs="Times New Roman"/>
        </w:rPr>
        <w:t>As</w:t>
      </w:r>
      <w:r w:rsidRPr="008A6728">
        <w:rPr>
          <w:rFonts w:ascii="Times New Roman" w:hAnsi="Times New Roman" w:cs="Times New Roman"/>
        </w:rPr>
        <w:t xml:space="preserve"> obras para leitura </w:t>
      </w:r>
      <w:r>
        <w:rPr>
          <w:rFonts w:ascii="Times New Roman" w:hAnsi="Times New Roman" w:cs="Times New Roman"/>
        </w:rPr>
        <w:t>serão as seguintes:</w:t>
      </w:r>
      <w:r w:rsidR="00A360C5">
        <w:rPr>
          <w:rFonts w:ascii="Times New Roman" w:hAnsi="Times New Roman" w:cs="Times New Roman"/>
        </w:rPr>
        <w:t xml:space="preserve"> </w:t>
      </w:r>
      <w:r w:rsidR="0059354A">
        <w:rPr>
          <w:rFonts w:ascii="Times New Roman" w:hAnsi="Times New Roman" w:cs="Times New Roman"/>
        </w:rPr>
        <w:t>(texto no fim d</w:t>
      </w:r>
      <w:r w:rsidRPr="008A6728">
        <w:rPr>
          <w:rFonts w:ascii="Times New Roman" w:hAnsi="Times New Roman" w:cs="Times New Roman"/>
        </w:rPr>
        <w:t>este regulamento</w:t>
      </w:r>
      <w:r w:rsidR="0059354A">
        <w:rPr>
          <w:rFonts w:ascii="Times New Roman" w:hAnsi="Times New Roman" w:cs="Times New Roman"/>
        </w:rPr>
        <w:t>)</w:t>
      </w:r>
    </w:p>
    <w:p w14:paraId="132229BC" w14:textId="4E62129C" w:rsidR="008A6728" w:rsidRDefault="008A6728" w:rsidP="008A6728">
      <w:pPr>
        <w:jc w:val="both"/>
        <w:rPr>
          <w:rFonts w:ascii="Times New Roman" w:hAnsi="Times New Roman" w:cs="Times New Roman"/>
        </w:rPr>
      </w:pPr>
      <w:r w:rsidRPr="008A6728">
        <w:rPr>
          <w:rFonts w:ascii="Times New Roman" w:hAnsi="Times New Roman" w:cs="Times New Roman"/>
        </w:rPr>
        <w:t xml:space="preserve">2. Somente serão aceitas para participação no concurso </w:t>
      </w:r>
      <w:r w:rsidR="0059354A">
        <w:rPr>
          <w:rFonts w:ascii="Times New Roman" w:hAnsi="Times New Roman" w:cs="Times New Roman"/>
        </w:rPr>
        <w:t>os textos</w:t>
      </w:r>
      <w:r w:rsidRPr="008A6728">
        <w:rPr>
          <w:rFonts w:ascii="Times New Roman" w:hAnsi="Times New Roman" w:cs="Times New Roman"/>
        </w:rPr>
        <w:t xml:space="preserve"> sugerid</w:t>
      </w:r>
      <w:r w:rsidR="0059354A">
        <w:rPr>
          <w:rFonts w:ascii="Times New Roman" w:hAnsi="Times New Roman" w:cs="Times New Roman"/>
        </w:rPr>
        <w:t>o</w:t>
      </w:r>
      <w:r w:rsidRPr="008A6728">
        <w:rPr>
          <w:rFonts w:ascii="Times New Roman" w:hAnsi="Times New Roman" w:cs="Times New Roman"/>
        </w:rPr>
        <w:t>s n</w:t>
      </w:r>
      <w:r>
        <w:rPr>
          <w:rFonts w:ascii="Times New Roman" w:hAnsi="Times New Roman" w:cs="Times New Roman"/>
        </w:rPr>
        <w:t>est</w:t>
      </w:r>
      <w:r w:rsidRPr="008A6728">
        <w:rPr>
          <w:rFonts w:ascii="Times New Roman" w:hAnsi="Times New Roman" w:cs="Times New Roman"/>
        </w:rPr>
        <w:t>a lista</w:t>
      </w:r>
      <w:r w:rsidR="00A92B7E">
        <w:rPr>
          <w:rFonts w:ascii="Times New Roman" w:hAnsi="Times New Roman" w:cs="Times New Roman"/>
        </w:rPr>
        <w:t>,</w:t>
      </w:r>
      <w:r w:rsidR="00A92B7E" w:rsidRPr="00A92B7E">
        <w:rPr>
          <w:rFonts w:ascii="Times New Roman" w:hAnsi="Times New Roman" w:cs="Times New Roman"/>
        </w:rPr>
        <w:t xml:space="preserve"> </w:t>
      </w:r>
      <w:r w:rsidR="00A92B7E">
        <w:rPr>
          <w:rFonts w:ascii="Times New Roman" w:hAnsi="Times New Roman" w:cs="Times New Roman"/>
        </w:rPr>
        <w:t>que devem ser preparados com antecedência</w:t>
      </w:r>
      <w:r w:rsidRPr="008A6728">
        <w:rPr>
          <w:rFonts w:ascii="Times New Roman" w:hAnsi="Times New Roman" w:cs="Times New Roman"/>
        </w:rPr>
        <w:t>.</w:t>
      </w:r>
    </w:p>
    <w:p w14:paraId="602B0922" w14:textId="3055CD86" w:rsidR="00A92B7E" w:rsidRDefault="00A92B7E" w:rsidP="008A67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No dia da participação dos candidatos no quintal do Instituto Ruth Guimarães, será sorteado um pequeno trecho dos textos dos livros Histórias de Jabuti e Histórias de Onça para leitura feita na hora.</w:t>
      </w:r>
    </w:p>
    <w:p w14:paraId="79964357" w14:textId="77777777" w:rsidR="00BD75BC" w:rsidRDefault="00BD75BC" w:rsidP="00BD75BC">
      <w:pPr>
        <w:jc w:val="both"/>
        <w:rPr>
          <w:rFonts w:ascii="Times New Roman" w:hAnsi="Times New Roman" w:cs="Times New Roman"/>
        </w:rPr>
      </w:pPr>
    </w:p>
    <w:p w14:paraId="2DF1DCDC" w14:textId="2DAC3B11" w:rsidR="0059354A" w:rsidRDefault="0059354A" w:rsidP="00BD75BC">
      <w:pPr>
        <w:jc w:val="both"/>
        <w:rPr>
          <w:rFonts w:ascii="Times New Roman" w:hAnsi="Times New Roman" w:cs="Times New Roman"/>
        </w:rPr>
      </w:pPr>
      <w:r w:rsidRPr="00BD75BC">
        <w:rPr>
          <w:rFonts w:ascii="Times New Roman" w:hAnsi="Times New Roman" w:cs="Times New Roman"/>
        </w:rPr>
        <w:t xml:space="preserve">Art.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u w:val="single"/>
          <w:vertAlign w:val="superscript"/>
        </w:rPr>
        <w:t>o</w:t>
      </w:r>
      <w:r w:rsidRPr="00BD75BC">
        <w:rPr>
          <w:rFonts w:ascii="Times New Roman" w:hAnsi="Times New Roman" w:cs="Times New Roman"/>
        </w:rPr>
        <w:t xml:space="preserve"> -</w:t>
      </w:r>
      <w:r w:rsidR="00A360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 AVALIAÇÃO </w:t>
      </w:r>
    </w:p>
    <w:p w14:paraId="74BA4644" w14:textId="259706F0" w:rsidR="00504799" w:rsidRPr="00504799" w:rsidRDefault="00504799" w:rsidP="00BD75BC">
      <w:pPr>
        <w:jc w:val="both"/>
        <w:rPr>
          <w:rFonts w:ascii="Times New Roman" w:hAnsi="Times New Roman" w:cs="Times New Roman"/>
        </w:rPr>
      </w:pPr>
      <w:r w:rsidRPr="00504799">
        <w:rPr>
          <w:rFonts w:ascii="Times New Roman" w:hAnsi="Times New Roman" w:cs="Times New Roman"/>
        </w:rPr>
        <w:t>Os concorrentes serão avaliados por um júri que atribuirá a sua pontuação</w:t>
      </w:r>
      <w:r>
        <w:rPr>
          <w:rFonts w:ascii="Times New Roman" w:hAnsi="Times New Roman" w:cs="Times New Roman"/>
        </w:rPr>
        <w:t xml:space="preserve"> </w:t>
      </w:r>
      <w:r w:rsidRPr="00504799">
        <w:rPr>
          <w:rFonts w:ascii="Times New Roman" w:hAnsi="Times New Roman" w:cs="Times New Roman"/>
        </w:rPr>
        <w:t>aos alunos, com base nos seguintes itens:</w:t>
      </w:r>
    </w:p>
    <w:p w14:paraId="29269F82" w14:textId="77777777" w:rsidR="00504799" w:rsidRPr="00504799" w:rsidRDefault="00504799" w:rsidP="00504799">
      <w:pPr>
        <w:jc w:val="both"/>
        <w:rPr>
          <w:rFonts w:ascii="Times New Roman" w:hAnsi="Times New Roman" w:cs="Times New Roman"/>
        </w:rPr>
      </w:pPr>
      <w:r w:rsidRPr="00504799">
        <w:rPr>
          <w:rFonts w:ascii="Times New Roman" w:hAnsi="Times New Roman" w:cs="Times New Roman"/>
        </w:rPr>
        <w:t>Tom de voz – 0 a 4 pontos</w:t>
      </w:r>
    </w:p>
    <w:p w14:paraId="49C1FAFE" w14:textId="14B6F5FB" w:rsidR="00504799" w:rsidRPr="00504799" w:rsidRDefault="00504799" w:rsidP="00504799">
      <w:pPr>
        <w:jc w:val="both"/>
        <w:rPr>
          <w:rFonts w:ascii="Times New Roman" w:hAnsi="Times New Roman" w:cs="Times New Roman"/>
        </w:rPr>
      </w:pPr>
      <w:r w:rsidRPr="00504799">
        <w:rPr>
          <w:rFonts w:ascii="Times New Roman" w:hAnsi="Times New Roman" w:cs="Times New Roman"/>
        </w:rPr>
        <w:t>Articulação / Dicção</w:t>
      </w:r>
      <w:r>
        <w:rPr>
          <w:rFonts w:ascii="Times New Roman" w:hAnsi="Times New Roman" w:cs="Times New Roman"/>
        </w:rPr>
        <w:t xml:space="preserve"> </w:t>
      </w:r>
      <w:r w:rsidRPr="00504799">
        <w:rPr>
          <w:rFonts w:ascii="Times New Roman" w:hAnsi="Times New Roman" w:cs="Times New Roman"/>
        </w:rPr>
        <w:t>- 0 a 4 pontos</w:t>
      </w:r>
    </w:p>
    <w:p w14:paraId="31C6C807" w14:textId="4A074FA3" w:rsidR="00504799" w:rsidRPr="00504799" w:rsidRDefault="00504799" w:rsidP="00504799">
      <w:pPr>
        <w:jc w:val="both"/>
        <w:rPr>
          <w:rFonts w:ascii="Times New Roman" w:hAnsi="Times New Roman" w:cs="Times New Roman"/>
        </w:rPr>
      </w:pPr>
      <w:r w:rsidRPr="00504799">
        <w:rPr>
          <w:rFonts w:ascii="Times New Roman" w:hAnsi="Times New Roman" w:cs="Times New Roman"/>
        </w:rPr>
        <w:t>Respeito pela pontuação</w:t>
      </w:r>
      <w:r>
        <w:rPr>
          <w:rFonts w:ascii="Times New Roman" w:hAnsi="Times New Roman" w:cs="Times New Roman"/>
        </w:rPr>
        <w:t xml:space="preserve"> </w:t>
      </w:r>
      <w:r w:rsidRPr="00504799">
        <w:rPr>
          <w:rFonts w:ascii="Times New Roman" w:hAnsi="Times New Roman" w:cs="Times New Roman"/>
        </w:rPr>
        <w:t>- 0 a 4 pontos</w:t>
      </w:r>
    </w:p>
    <w:p w14:paraId="31F481A5" w14:textId="75874484" w:rsidR="00504799" w:rsidRPr="00504799" w:rsidRDefault="00504799" w:rsidP="00504799">
      <w:pPr>
        <w:jc w:val="both"/>
        <w:rPr>
          <w:rFonts w:ascii="Times New Roman" w:hAnsi="Times New Roman" w:cs="Times New Roman"/>
        </w:rPr>
      </w:pPr>
      <w:r w:rsidRPr="00504799">
        <w:rPr>
          <w:rFonts w:ascii="Times New Roman" w:hAnsi="Times New Roman" w:cs="Times New Roman"/>
        </w:rPr>
        <w:t>Ento</w:t>
      </w:r>
      <w:r>
        <w:rPr>
          <w:rFonts w:ascii="Times New Roman" w:hAnsi="Times New Roman" w:cs="Times New Roman"/>
        </w:rPr>
        <w:t>n</w:t>
      </w:r>
      <w:r w:rsidRPr="00504799">
        <w:rPr>
          <w:rFonts w:ascii="Times New Roman" w:hAnsi="Times New Roman" w:cs="Times New Roman"/>
        </w:rPr>
        <w:t>ação</w:t>
      </w:r>
      <w:r>
        <w:rPr>
          <w:rFonts w:ascii="Times New Roman" w:hAnsi="Times New Roman" w:cs="Times New Roman"/>
        </w:rPr>
        <w:t xml:space="preserve"> </w:t>
      </w:r>
      <w:r w:rsidRPr="00504799">
        <w:rPr>
          <w:rFonts w:ascii="Times New Roman" w:hAnsi="Times New Roman" w:cs="Times New Roman"/>
        </w:rPr>
        <w:t>- 0 a 4 pontos</w:t>
      </w:r>
    </w:p>
    <w:p w14:paraId="0519349B" w14:textId="615C666D" w:rsidR="00CB1C0F" w:rsidRPr="00504799" w:rsidRDefault="00504799" w:rsidP="00504799">
      <w:pPr>
        <w:jc w:val="both"/>
        <w:rPr>
          <w:rFonts w:ascii="Times New Roman" w:hAnsi="Times New Roman" w:cs="Times New Roman"/>
        </w:rPr>
      </w:pPr>
      <w:r w:rsidRPr="00504799">
        <w:rPr>
          <w:rFonts w:ascii="Times New Roman" w:hAnsi="Times New Roman" w:cs="Times New Roman"/>
        </w:rPr>
        <w:t>Ritmo</w:t>
      </w:r>
      <w:r>
        <w:rPr>
          <w:rFonts w:ascii="Times New Roman" w:hAnsi="Times New Roman" w:cs="Times New Roman"/>
        </w:rPr>
        <w:t xml:space="preserve"> </w:t>
      </w:r>
      <w:r w:rsidRPr="00504799">
        <w:rPr>
          <w:rFonts w:ascii="Times New Roman" w:hAnsi="Times New Roman" w:cs="Times New Roman"/>
        </w:rPr>
        <w:t>- 0 a 4 pontos</w:t>
      </w:r>
      <w:r w:rsidRPr="00504799">
        <w:rPr>
          <w:rFonts w:ascii="Times New Roman" w:hAnsi="Times New Roman" w:cs="Times New Roman"/>
        </w:rPr>
        <w:cr/>
      </w:r>
      <w:r w:rsidR="00CB1C0F" w:rsidRPr="00504799">
        <w:rPr>
          <w:rFonts w:ascii="Times New Roman" w:hAnsi="Times New Roman" w:cs="Times New Roman"/>
        </w:rPr>
        <w:t xml:space="preserve"> </w:t>
      </w:r>
    </w:p>
    <w:p w14:paraId="63C33C9C" w14:textId="0DEA563B" w:rsidR="00AA4245" w:rsidRDefault="00AA4245" w:rsidP="00504799">
      <w:pPr>
        <w:jc w:val="both"/>
        <w:rPr>
          <w:rFonts w:ascii="Times New Roman" w:hAnsi="Times New Roman" w:cs="Times New Roman"/>
        </w:rPr>
      </w:pPr>
      <w:r w:rsidRPr="00BD75BC">
        <w:rPr>
          <w:rFonts w:ascii="Times New Roman" w:hAnsi="Times New Roman" w:cs="Times New Roman"/>
        </w:rPr>
        <w:t xml:space="preserve">Art. </w:t>
      </w:r>
      <w:r w:rsidR="0059354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u w:val="single"/>
          <w:vertAlign w:val="superscript"/>
        </w:rPr>
        <w:t>o</w:t>
      </w:r>
      <w:r w:rsidRPr="00BD75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DA SELEÇÃO </w:t>
      </w:r>
    </w:p>
    <w:p w14:paraId="26D94F42" w14:textId="41B26AB4" w:rsidR="00637E1D" w:rsidRDefault="00637E1D" w:rsidP="005047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</w:t>
      </w:r>
      <w:r w:rsidR="00CB1C0F" w:rsidRPr="00504799">
        <w:rPr>
          <w:rFonts w:ascii="Times New Roman" w:hAnsi="Times New Roman" w:cs="Times New Roman"/>
        </w:rPr>
        <w:t xml:space="preserve">ada escola deve selecionar </w:t>
      </w:r>
      <w:r w:rsidR="00504799" w:rsidRPr="00504799">
        <w:rPr>
          <w:rFonts w:ascii="Times New Roman" w:hAnsi="Times New Roman" w:cs="Times New Roman"/>
        </w:rPr>
        <w:t>1 (um)</w:t>
      </w:r>
      <w:r w:rsidR="00A360C5">
        <w:rPr>
          <w:rFonts w:ascii="Times New Roman" w:hAnsi="Times New Roman" w:cs="Times New Roman"/>
        </w:rPr>
        <w:t xml:space="preserve"> </w:t>
      </w:r>
      <w:r w:rsidR="00CB1C0F" w:rsidRPr="00504799">
        <w:rPr>
          <w:rFonts w:ascii="Times New Roman" w:hAnsi="Times New Roman" w:cs="Times New Roman"/>
        </w:rPr>
        <w:t>aluno</w:t>
      </w:r>
      <w:r w:rsidR="00504799" w:rsidRPr="00504799">
        <w:rPr>
          <w:rFonts w:ascii="Times New Roman" w:hAnsi="Times New Roman" w:cs="Times New Roman"/>
        </w:rPr>
        <w:t xml:space="preserve"> de cada </w:t>
      </w:r>
      <w:r>
        <w:rPr>
          <w:rFonts w:ascii="Times New Roman" w:hAnsi="Times New Roman" w:cs="Times New Roman"/>
        </w:rPr>
        <w:t xml:space="preserve">categoria; </w:t>
      </w:r>
    </w:p>
    <w:p w14:paraId="36208BD8" w14:textId="289A1DAD" w:rsidR="00504799" w:rsidRDefault="00637E1D" w:rsidP="005047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en</w:t>
      </w:r>
      <w:r w:rsidR="00ED5392">
        <w:rPr>
          <w:rFonts w:ascii="Times New Roman" w:hAnsi="Times New Roman" w:cs="Times New Roman"/>
        </w:rPr>
        <w:t xml:space="preserve">viar um vídeo com a leitura dos textos de sua categoria </w:t>
      </w:r>
      <w:r>
        <w:rPr>
          <w:rFonts w:ascii="Times New Roman" w:hAnsi="Times New Roman" w:cs="Times New Roman"/>
        </w:rPr>
        <w:t xml:space="preserve">para o e-mail </w:t>
      </w:r>
      <w:hyperlink r:id="rId7" w:history="1">
        <w:r w:rsidRPr="00701332">
          <w:rPr>
            <w:rStyle w:val="Hyperlink"/>
            <w:rFonts w:ascii="Times New Roman" w:hAnsi="Times New Roman" w:cs="Times New Roman"/>
          </w:rPr>
          <w:t>inrg1920@gmail.com</w:t>
        </w:r>
      </w:hyperlink>
      <w:r w:rsidR="00ED5392">
        <w:rPr>
          <w:rFonts w:ascii="Times New Roman" w:hAnsi="Times New Roman" w:cs="Times New Roman"/>
        </w:rPr>
        <w:t xml:space="preserve"> para a</w:t>
      </w:r>
      <w:r w:rsidR="00ED5392" w:rsidRPr="00504799">
        <w:rPr>
          <w:rFonts w:ascii="Times New Roman" w:hAnsi="Times New Roman" w:cs="Times New Roman"/>
        </w:rPr>
        <w:t xml:space="preserve"> </w:t>
      </w:r>
      <w:r w:rsidR="00504799" w:rsidRPr="00504799">
        <w:rPr>
          <w:rFonts w:ascii="Times New Roman" w:hAnsi="Times New Roman" w:cs="Times New Roman"/>
        </w:rPr>
        <w:t>seleção</w:t>
      </w:r>
      <w:r w:rsidR="00CB1C0F" w:rsidRPr="00504799">
        <w:rPr>
          <w:rFonts w:ascii="Times New Roman" w:hAnsi="Times New Roman" w:cs="Times New Roman"/>
        </w:rPr>
        <w:t xml:space="preserve"> </w:t>
      </w:r>
      <w:r w:rsidR="00ED5392">
        <w:rPr>
          <w:rFonts w:ascii="Times New Roman" w:hAnsi="Times New Roman" w:cs="Times New Roman"/>
        </w:rPr>
        <w:t>prévia</w:t>
      </w:r>
      <w:r>
        <w:rPr>
          <w:rFonts w:ascii="Times New Roman" w:hAnsi="Times New Roman" w:cs="Times New Roman"/>
        </w:rPr>
        <w:t>;</w:t>
      </w:r>
      <w:r w:rsidR="00ED5392">
        <w:rPr>
          <w:rFonts w:ascii="Times New Roman" w:hAnsi="Times New Roman" w:cs="Times New Roman"/>
        </w:rPr>
        <w:t xml:space="preserve"> </w:t>
      </w:r>
    </w:p>
    <w:p w14:paraId="7C6A7BBC" w14:textId="7CB3EC60" w:rsidR="00637E1D" w:rsidRDefault="00637E1D" w:rsidP="005047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os textos estão no final deste regulamento;</w:t>
      </w:r>
    </w:p>
    <w:p w14:paraId="27B47C24" w14:textId="3CA02AC2" w:rsidR="00CB1C0F" w:rsidRPr="00504799" w:rsidRDefault="00637E1D" w:rsidP="00CB1C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</w:t>
      </w:r>
      <w:r w:rsidR="00CB1C0F" w:rsidRPr="00504799">
        <w:rPr>
          <w:rFonts w:ascii="Times New Roman" w:hAnsi="Times New Roman" w:cs="Times New Roman"/>
        </w:rPr>
        <w:t xml:space="preserve"> seleção final dos 3 primeiros colocados </w:t>
      </w:r>
      <w:r w:rsidR="00732BED">
        <w:rPr>
          <w:rFonts w:ascii="Times New Roman" w:hAnsi="Times New Roman" w:cs="Times New Roman"/>
        </w:rPr>
        <w:t xml:space="preserve">de cada categoria </w:t>
      </w:r>
      <w:r w:rsidR="00CB1C0F" w:rsidRPr="00504799">
        <w:rPr>
          <w:rFonts w:ascii="Times New Roman" w:hAnsi="Times New Roman" w:cs="Times New Roman"/>
        </w:rPr>
        <w:t>do Concurso será efetuada por uma</w:t>
      </w:r>
      <w:r w:rsidR="00504799" w:rsidRPr="00504799">
        <w:rPr>
          <w:rFonts w:ascii="Times New Roman" w:hAnsi="Times New Roman" w:cs="Times New Roman"/>
        </w:rPr>
        <w:t xml:space="preserve"> </w:t>
      </w:r>
      <w:r w:rsidR="00CB1C0F" w:rsidRPr="00504799">
        <w:rPr>
          <w:rFonts w:ascii="Times New Roman" w:hAnsi="Times New Roman" w:cs="Times New Roman"/>
        </w:rPr>
        <w:t>Comissão Julgadora</w:t>
      </w:r>
      <w:r w:rsidR="00504799" w:rsidRPr="00504799">
        <w:rPr>
          <w:rFonts w:ascii="Times New Roman" w:hAnsi="Times New Roman" w:cs="Times New Roman"/>
        </w:rPr>
        <w:t xml:space="preserve"> na sede do Instituto Ruth Guimarães</w:t>
      </w:r>
      <w:r w:rsidR="00CB1C0F" w:rsidRPr="00504799">
        <w:rPr>
          <w:rFonts w:ascii="Times New Roman" w:hAnsi="Times New Roman" w:cs="Times New Roman"/>
        </w:rPr>
        <w:t xml:space="preserve">, </w:t>
      </w:r>
      <w:r w:rsidR="00504799" w:rsidRPr="00504799">
        <w:rPr>
          <w:rFonts w:ascii="Times New Roman" w:hAnsi="Times New Roman" w:cs="Times New Roman"/>
        </w:rPr>
        <w:t>Rua Carlos Pinto, 130 Cachoeira Paulista, SP</w:t>
      </w:r>
      <w:r w:rsidR="00CB1C0F" w:rsidRPr="00504799">
        <w:rPr>
          <w:rFonts w:ascii="Times New Roman" w:hAnsi="Times New Roman" w:cs="Times New Roman"/>
        </w:rPr>
        <w:t>.</w:t>
      </w:r>
    </w:p>
    <w:p w14:paraId="2A9C89DD" w14:textId="77777777" w:rsidR="00732BED" w:rsidRDefault="00732BED" w:rsidP="0059354A">
      <w:pPr>
        <w:jc w:val="both"/>
        <w:rPr>
          <w:rFonts w:ascii="Times New Roman" w:hAnsi="Times New Roman" w:cs="Times New Roman"/>
        </w:rPr>
      </w:pPr>
    </w:p>
    <w:p w14:paraId="068CB590" w14:textId="7D9DD25F" w:rsidR="0059354A" w:rsidRDefault="0059354A" w:rsidP="0059354A">
      <w:pPr>
        <w:jc w:val="both"/>
        <w:rPr>
          <w:rFonts w:ascii="Times New Roman" w:hAnsi="Times New Roman" w:cs="Times New Roman"/>
        </w:rPr>
      </w:pPr>
      <w:r w:rsidRPr="00BD75BC">
        <w:rPr>
          <w:rFonts w:ascii="Times New Roman" w:hAnsi="Times New Roman" w:cs="Times New Roman"/>
        </w:rPr>
        <w:t xml:space="preserve">Art. </w:t>
      </w:r>
      <w:r w:rsidR="0094784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u w:val="single"/>
          <w:vertAlign w:val="superscript"/>
        </w:rPr>
        <w:t>o</w:t>
      </w:r>
      <w:r w:rsidRPr="00BD75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DA PREMIAÇÃO </w:t>
      </w:r>
    </w:p>
    <w:p w14:paraId="5EE1BF13" w14:textId="567E1ABC" w:rsidR="00732BED" w:rsidRDefault="00732BED" w:rsidP="00732BED">
      <w:pPr>
        <w:jc w:val="both"/>
        <w:rPr>
          <w:rFonts w:ascii="Times New Roman" w:hAnsi="Times New Roman" w:cs="Times New Roman"/>
        </w:rPr>
      </w:pPr>
      <w:r w:rsidRPr="00504799">
        <w:rPr>
          <w:rFonts w:ascii="Times New Roman" w:hAnsi="Times New Roman" w:cs="Times New Roman"/>
        </w:rPr>
        <w:t>● Os três primeiros classificados no Concurso Final e seus respectivos professores receberão</w:t>
      </w:r>
      <w:r w:rsidR="001B668B">
        <w:rPr>
          <w:rFonts w:ascii="Times New Roman" w:hAnsi="Times New Roman" w:cs="Times New Roman"/>
        </w:rPr>
        <w:t xml:space="preserve">: </w:t>
      </w:r>
    </w:p>
    <w:p w14:paraId="16B88555" w14:textId="45497C87" w:rsidR="001B668B" w:rsidRDefault="001B668B" w:rsidP="00732B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B668B">
        <w:rPr>
          <w:rFonts w:ascii="Times New Roman" w:hAnsi="Times New Roman" w:cs="Times New Roman"/>
        </w:rPr>
        <w:t>1</w:t>
      </w:r>
      <w:r w:rsidRPr="001B668B">
        <w:rPr>
          <w:rFonts w:ascii="Times New Roman" w:hAnsi="Times New Roman" w:cs="Times New Roman"/>
          <w:u w:val="single"/>
          <w:vertAlign w:val="superscript"/>
        </w:rPr>
        <w:t>o</w:t>
      </w:r>
      <w:r w:rsidRPr="001B668B">
        <w:rPr>
          <w:rFonts w:ascii="Times New Roman" w:hAnsi="Times New Roman" w:cs="Times New Roman"/>
        </w:rPr>
        <w:t xml:space="preserve"> lugar </w:t>
      </w:r>
      <w:r>
        <w:rPr>
          <w:rFonts w:ascii="Times New Roman" w:hAnsi="Times New Roman" w:cs="Times New Roman"/>
        </w:rPr>
        <w:t>R$</w:t>
      </w:r>
      <w:r w:rsidRPr="001B668B">
        <w:rPr>
          <w:rFonts w:ascii="Times New Roman" w:hAnsi="Times New Roman" w:cs="Times New Roman"/>
        </w:rPr>
        <w:t>1</w:t>
      </w:r>
      <w:r w:rsidR="00F709F0">
        <w:rPr>
          <w:rFonts w:ascii="Times New Roman" w:hAnsi="Times New Roman" w:cs="Times New Roman"/>
        </w:rPr>
        <w:t>2</w:t>
      </w:r>
      <w:r w:rsidRPr="001B668B">
        <w:rPr>
          <w:rFonts w:ascii="Times New Roman" w:hAnsi="Times New Roman" w:cs="Times New Roman"/>
        </w:rPr>
        <w:t>0,00</w:t>
      </w:r>
      <w:r>
        <w:rPr>
          <w:rFonts w:ascii="Times New Roman" w:hAnsi="Times New Roman" w:cs="Times New Roman"/>
        </w:rPr>
        <w:t xml:space="preserve"> + Livro para o Professor e </w:t>
      </w:r>
      <w:r w:rsidRPr="00504799">
        <w:rPr>
          <w:rFonts w:ascii="Times New Roman" w:hAnsi="Times New Roman" w:cs="Times New Roman"/>
        </w:rPr>
        <w:t>Certificado de Participação</w:t>
      </w:r>
    </w:p>
    <w:p w14:paraId="19CAC9B3" w14:textId="5A103B6D" w:rsidR="001B668B" w:rsidRDefault="001B668B" w:rsidP="00732B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</w:t>
      </w:r>
      <w:r w:rsidRPr="001B668B">
        <w:rPr>
          <w:rFonts w:ascii="Times New Roman" w:hAnsi="Times New Roman" w:cs="Times New Roman"/>
          <w:u w:val="single"/>
          <w:vertAlign w:val="superscript"/>
        </w:rPr>
        <w:t>o</w:t>
      </w:r>
      <w:r>
        <w:rPr>
          <w:rFonts w:ascii="Times New Roman" w:hAnsi="Times New Roman" w:cs="Times New Roman"/>
        </w:rPr>
        <w:t xml:space="preserve"> lugar </w:t>
      </w:r>
      <w:r w:rsidR="00F709F0">
        <w:rPr>
          <w:rFonts w:ascii="Times New Roman" w:hAnsi="Times New Roman" w:cs="Times New Roman"/>
        </w:rPr>
        <w:t xml:space="preserve">R$ </w:t>
      </w:r>
      <w:r w:rsidRPr="001B668B">
        <w:rPr>
          <w:rFonts w:ascii="Times New Roman" w:hAnsi="Times New Roman" w:cs="Times New Roman"/>
        </w:rPr>
        <w:t xml:space="preserve">50,00 + livro </w:t>
      </w:r>
      <w:r>
        <w:rPr>
          <w:rFonts w:ascii="Times New Roman" w:hAnsi="Times New Roman" w:cs="Times New Roman"/>
        </w:rPr>
        <w:t xml:space="preserve">+ Livro para o Professor e </w:t>
      </w:r>
      <w:r w:rsidRPr="00504799">
        <w:rPr>
          <w:rFonts w:ascii="Times New Roman" w:hAnsi="Times New Roman" w:cs="Times New Roman"/>
        </w:rPr>
        <w:t>Certificado de Participação</w:t>
      </w:r>
    </w:p>
    <w:p w14:paraId="0BD6C6C9" w14:textId="629F9457" w:rsidR="001B668B" w:rsidRPr="00504799" w:rsidRDefault="001B668B" w:rsidP="00732B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- 3</w:t>
      </w:r>
      <w:r w:rsidR="00A360C5">
        <w:rPr>
          <w:rFonts w:ascii="Times New Roman" w:hAnsi="Times New Roman" w:cs="Times New Roman"/>
          <w:u w:val="single"/>
          <w:vertAlign w:val="superscript"/>
        </w:rPr>
        <w:t>o</w:t>
      </w:r>
      <w:r>
        <w:rPr>
          <w:rFonts w:ascii="Times New Roman" w:hAnsi="Times New Roman" w:cs="Times New Roman"/>
        </w:rPr>
        <w:t xml:space="preserve"> lugar </w:t>
      </w:r>
      <w:r w:rsidR="00F709F0">
        <w:rPr>
          <w:rFonts w:ascii="Times New Roman" w:hAnsi="Times New Roman" w:cs="Times New Roman"/>
        </w:rPr>
        <w:t>R$ 30,00</w:t>
      </w:r>
      <w:r w:rsidRPr="001B668B">
        <w:rPr>
          <w:rFonts w:ascii="Times New Roman" w:hAnsi="Times New Roman" w:cs="Times New Roman"/>
        </w:rPr>
        <w:t xml:space="preserve"> + livro</w:t>
      </w:r>
      <w:r>
        <w:rPr>
          <w:rFonts w:ascii="Times New Roman" w:hAnsi="Times New Roman" w:cs="Times New Roman"/>
        </w:rPr>
        <w:t xml:space="preserve">+ Livro para o Professor e </w:t>
      </w:r>
      <w:r w:rsidRPr="00504799">
        <w:rPr>
          <w:rFonts w:ascii="Times New Roman" w:hAnsi="Times New Roman" w:cs="Times New Roman"/>
        </w:rPr>
        <w:t>Certificado de Participação</w:t>
      </w:r>
      <w:r>
        <w:rPr>
          <w:rFonts w:ascii="Times New Roman" w:hAnsi="Times New Roman" w:cs="Times New Roman"/>
        </w:rPr>
        <w:t>.</w:t>
      </w:r>
    </w:p>
    <w:p w14:paraId="71CB17D3" w14:textId="4419F6E9" w:rsidR="00763886" w:rsidRDefault="00732BED" w:rsidP="0059354A">
      <w:pPr>
        <w:jc w:val="both"/>
        <w:rPr>
          <w:rFonts w:ascii="Times New Roman" w:hAnsi="Times New Roman" w:cs="Times New Roman"/>
        </w:rPr>
      </w:pPr>
      <w:r w:rsidRPr="00504799">
        <w:rPr>
          <w:rFonts w:ascii="Times New Roman" w:hAnsi="Times New Roman" w:cs="Times New Roman"/>
        </w:rPr>
        <w:t>Inscrições de 08 de setembro</w:t>
      </w:r>
      <w:r w:rsidR="00A360C5">
        <w:rPr>
          <w:rFonts w:ascii="Times New Roman" w:hAnsi="Times New Roman" w:cs="Times New Roman"/>
        </w:rPr>
        <w:t xml:space="preserve"> </w:t>
      </w:r>
      <w:r w:rsidRPr="00504799">
        <w:rPr>
          <w:rFonts w:ascii="Times New Roman" w:hAnsi="Times New Roman" w:cs="Times New Roman"/>
        </w:rPr>
        <w:t xml:space="preserve">a 8 de novembro pelo e-mail </w:t>
      </w:r>
      <w:hyperlink r:id="rId8" w:history="1">
        <w:r w:rsidRPr="00C20F98">
          <w:rPr>
            <w:rStyle w:val="Hyperlink"/>
            <w:rFonts w:ascii="Times New Roman" w:hAnsi="Times New Roman" w:cs="Times New Roman"/>
          </w:rPr>
          <w:t>inrg1920@gmail.com</w:t>
        </w:r>
      </w:hyperlink>
      <w:r>
        <w:rPr>
          <w:rFonts w:ascii="Times New Roman" w:hAnsi="Times New Roman" w:cs="Times New Roman"/>
        </w:rPr>
        <w:t xml:space="preserve">. </w:t>
      </w:r>
      <w:r w:rsidRPr="00504799">
        <w:rPr>
          <w:rFonts w:ascii="Times New Roman" w:hAnsi="Times New Roman" w:cs="Times New Roman"/>
        </w:rPr>
        <w:t>Devem indicar o nome, a turma, o ano e a escola</w:t>
      </w:r>
      <w:r>
        <w:rPr>
          <w:rFonts w:ascii="Times New Roman" w:hAnsi="Times New Roman" w:cs="Times New Roman"/>
        </w:rPr>
        <w:t xml:space="preserve"> e o nome do(a) professor(a)</w:t>
      </w:r>
    </w:p>
    <w:p w14:paraId="67D095C8" w14:textId="480EF5E5" w:rsidR="00C94A93" w:rsidRDefault="00C94A93" w:rsidP="0059354A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94A93" w14:paraId="06D68A04" w14:textId="77777777" w:rsidTr="00C94A93">
        <w:tc>
          <w:tcPr>
            <w:tcW w:w="9010" w:type="dxa"/>
            <w:shd w:val="clear" w:color="auto" w:fill="D9D9D9" w:themeFill="background1" w:themeFillShade="D9"/>
          </w:tcPr>
          <w:p w14:paraId="132BAB9C" w14:textId="77777777" w:rsidR="00C94A93" w:rsidRDefault="00C94A93" w:rsidP="00C94A93">
            <w:pPr>
              <w:jc w:val="both"/>
              <w:rPr>
                <w:rFonts w:ascii="Times New Roman" w:hAnsi="Times New Roman" w:cs="Times New Roman"/>
              </w:rPr>
            </w:pPr>
            <w:r w:rsidRPr="00144A35">
              <w:rPr>
                <w:rFonts w:ascii="Times New Roman" w:hAnsi="Times New Roman" w:cs="Times New Roman"/>
              </w:rPr>
              <w:t>FICHA DE INSCRIÇÃO</w:t>
            </w:r>
          </w:p>
          <w:p w14:paraId="0D6331F4" w14:textId="77777777" w:rsidR="00C94A93" w:rsidRDefault="00C94A93" w:rsidP="00C94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 responsável deve assinar e enviar como foto ou escaneada)</w:t>
            </w:r>
          </w:p>
          <w:p w14:paraId="31800C8C" w14:textId="77777777" w:rsidR="00C94A93" w:rsidRPr="00596C8C" w:rsidRDefault="00C94A93" w:rsidP="00C94A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6C8C">
              <w:rPr>
                <w:rFonts w:ascii="Times New Roman" w:hAnsi="Times New Roman" w:cs="Times New Roman"/>
                <w:b/>
              </w:rPr>
              <w:t>O candidato</w:t>
            </w:r>
          </w:p>
          <w:p w14:paraId="186E2576" w14:textId="77777777" w:rsidR="00C94A93" w:rsidRPr="006D791B" w:rsidRDefault="00C94A93" w:rsidP="00C94A93">
            <w:pPr>
              <w:jc w:val="both"/>
              <w:rPr>
                <w:rFonts w:ascii="Times New Roman" w:hAnsi="Times New Roman" w:cs="Times New Roman"/>
              </w:rPr>
            </w:pPr>
            <w:r w:rsidRPr="006D791B">
              <w:rPr>
                <w:rFonts w:ascii="Times New Roman" w:hAnsi="Times New Roman" w:cs="Times New Roman"/>
              </w:rPr>
              <w:t>Nome Completo:________________________________________________________</w:t>
            </w:r>
          </w:p>
          <w:p w14:paraId="549FE819" w14:textId="77777777" w:rsidR="00C94A93" w:rsidRDefault="00C94A93" w:rsidP="00C94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da escola e do professor/orientador:</w:t>
            </w:r>
          </w:p>
          <w:p w14:paraId="1597E4D2" w14:textId="77777777" w:rsidR="00C94A93" w:rsidRPr="006D791B" w:rsidRDefault="00C94A93" w:rsidP="00C94A93">
            <w:pPr>
              <w:jc w:val="both"/>
              <w:rPr>
                <w:rFonts w:ascii="Times New Roman" w:hAnsi="Times New Roman" w:cs="Times New Roman"/>
              </w:rPr>
            </w:pPr>
            <w:r w:rsidRPr="006D791B">
              <w:rPr>
                <w:rFonts w:ascii="Times New Roman" w:hAnsi="Times New Roman" w:cs="Times New Roman"/>
              </w:rPr>
              <w:t>Data de nascimento:___/___/_______</w:t>
            </w:r>
          </w:p>
          <w:p w14:paraId="7F3208AE" w14:textId="77777777" w:rsidR="00C94A93" w:rsidRPr="006D791B" w:rsidRDefault="00C94A93" w:rsidP="00C94A93">
            <w:pPr>
              <w:jc w:val="both"/>
              <w:rPr>
                <w:rFonts w:ascii="Times New Roman" w:hAnsi="Times New Roman" w:cs="Times New Roman"/>
              </w:rPr>
            </w:pPr>
            <w:r w:rsidRPr="006D791B">
              <w:rPr>
                <w:rFonts w:ascii="Times New Roman" w:hAnsi="Times New Roman" w:cs="Times New Roman"/>
              </w:rPr>
              <w:lastRenderedPageBreak/>
              <w:t>Endereço:_____________________________________________________________</w:t>
            </w:r>
          </w:p>
          <w:p w14:paraId="3D83E47C" w14:textId="43C0A117" w:rsidR="00C94A93" w:rsidRPr="006D791B" w:rsidRDefault="00C94A93" w:rsidP="00C94A93">
            <w:pPr>
              <w:jc w:val="both"/>
              <w:rPr>
                <w:rFonts w:ascii="Times New Roman" w:hAnsi="Times New Roman" w:cs="Times New Roman"/>
              </w:rPr>
            </w:pPr>
            <w:r w:rsidRPr="006D791B">
              <w:rPr>
                <w:rFonts w:ascii="Times New Roman" w:hAnsi="Times New Roman" w:cs="Times New Roman"/>
              </w:rPr>
              <w:t>Telefone para contato: (</w:t>
            </w:r>
            <w:r w:rsidR="00A360C5">
              <w:rPr>
                <w:rFonts w:ascii="Times New Roman" w:hAnsi="Times New Roman" w:cs="Times New Roman"/>
              </w:rPr>
              <w:t xml:space="preserve"> </w:t>
            </w:r>
            <w:r w:rsidRPr="006D791B">
              <w:rPr>
                <w:rFonts w:ascii="Times New Roman" w:hAnsi="Times New Roman" w:cs="Times New Roman"/>
              </w:rPr>
              <w:t>) residencial (</w:t>
            </w:r>
            <w:r w:rsidR="00A360C5">
              <w:rPr>
                <w:rFonts w:ascii="Times New Roman" w:hAnsi="Times New Roman" w:cs="Times New Roman"/>
              </w:rPr>
              <w:t xml:space="preserve"> </w:t>
            </w:r>
            <w:r w:rsidRPr="006D791B">
              <w:rPr>
                <w:rFonts w:ascii="Times New Roman" w:hAnsi="Times New Roman" w:cs="Times New Roman"/>
              </w:rPr>
              <w:t>) profissional___________________________</w:t>
            </w:r>
          </w:p>
          <w:p w14:paraId="07E14AD5" w14:textId="77777777" w:rsidR="00C94A93" w:rsidRPr="006D791B" w:rsidRDefault="00C94A93" w:rsidP="00C94A93">
            <w:pPr>
              <w:jc w:val="both"/>
              <w:rPr>
                <w:rFonts w:ascii="Times New Roman" w:hAnsi="Times New Roman" w:cs="Times New Roman"/>
              </w:rPr>
            </w:pPr>
            <w:r w:rsidRPr="006D791B">
              <w:rPr>
                <w:rFonts w:ascii="Times New Roman" w:hAnsi="Times New Roman" w:cs="Times New Roman"/>
              </w:rPr>
              <w:t>E-mail:________________________________________________________________</w:t>
            </w:r>
          </w:p>
          <w:p w14:paraId="6900826D" w14:textId="77777777" w:rsidR="00C94A93" w:rsidRPr="00596C8C" w:rsidRDefault="00C94A93" w:rsidP="00C94A9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Informações</w:t>
            </w:r>
            <w:r w:rsidRPr="00596C8C">
              <w:rPr>
                <w:rFonts w:ascii="Times New Roman" w:hAnsi="Times New Roman" w:cs="Times New Roman"/>
                <w:b/>
              </w:rPr>
              <w:t xml:space="preserve"> do responsável:</w:t>
            </w:r>
          </w:p>
          <w:p w14:paraId="53988084" w14:textId="77777777" w:rsidR="00C94A93" w:rsidRDefault="00C94A93" w:rsidP="00C94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Responsável:</w:t>
            </w:r>
          </w:p>
          <w:p w14:paraId="1C871788" w14:textId="77777777" w:rsidR="00C94A93" w:rsidRPr="006D791B" w:rsidRDefault="00C94A93" w:rsidP="00C94A93">
            <w:pPr>
              <w:jc w:val="both"/>
              <w:rPr>
                <w:rFonts w:ascii="Times New Roman" w:hAnsi="Times New Roman" w:cs="Times New Roman"/>
              </w:rPr>
            </w:pPr>
            <w:r w:rsidRPr="006D791B">
              <w:rPr>
                <w:rFonts w:ascii="Times New Roman" w:hAnsi="Times New Roman" w:cs="Times New Roman"/>
              </w:rPr>
              <w:t>RG:_________________________________ CPF:____________________________</w:t>
            </w:r>
          </w:p>
          <w:p w14:paraId="46309BC1" w14:textId="77777777" w:rsidR="00C94A93" w:rsidRPr="006D791B" w:rsidRDefault="00C94A93" w:rsidP="00C94A93">
            <w:pPr>
              <w:jc w:val="both"/>
              <w:rPr>
                <w:rFonts w:ascii="Times New Roman" w:hAnsi="Times New Roman" w:cs="Times New Roman"/>
              </w:rPr>
            </w:pPr>
            <w:r w:rsidRPr="006D791B">
              <w:rPr>
                <w:rFonts w:ascii="Times New Roman" w:hAnsi="Times New Roman" w:cs="Times New Roman"/>
              </w:rPr>
              <w:t>Assinatura:_____________________________________________________________</w:t>
            </w:r>
          </w:p>
          <w:p w14:paraId="51D42848" w14:textId="77777777" w:rsidR="00C94A93" w:rsidRPr="006D791B" w:rsidRDefault="00C94A93" w:rsidP="00C94A93">
            <w:pPr>
              <w:jc w:val="both"/>
              <w:rPr>
                <w:rFonts w:ascii="Times New Roman" w:hAnsi="Times New Roman" w:cs="Times New Roman"/>
              </w:rPr>
            </w:pPr>
          </w:p>
          <w:p w14:paraId="531A44F2" w14:textId="64DEC3C3" w:rsidR="00C94A93" w:rsidRDefault="00C94A93" w:rsidP="00C94A93">
            <w:pPr>
              <w:jc w:val="both"/>
              <w:rPr>
                <w:rFonts w:ascii="Times New Roman" w:hAnsi="Times New Roman" w:cs="Times New Roman"/>
              </w:rPr>
            </w:pPr>
            <w:r w:rsidRPr="006D791B">
              <w:rPr>
                <w:rFonts w:ascii="Times New Roman" w:hAnsi="Times New Roman" w:cs="Times New Roman"/>
              </w:rPr>
              <w:t xml:space="preserve"> (</w:t>
            </w:r>
            <w:r w:rsidR="00A360C5">
              <w:rPr>
                <w:rFonts w:ascii="Times New Roman" w:hAnsi="Times New Roman" w:cs="Times New Roman"/>
              </w:rPr>
              <w:t xml:space="preserve"> </w:t>
            </w:r>
            <w:r w:rsidRPr="006D791B">
              <w:rPr>
                <w:rFonts w:ascii="Times New Roman" w:hAnsi="Times New Roman" w:cs="Times New Roman"/>
              </w:rPr>
              <w:t xml:space="preserve">) Li e estou de acordo com as normas do edital do Concurso </w:t>
            </w:r>
            <w:r>
              <w:rPr>
                <w:rFonts w:ascii="Times New Roman" w:hAnsi="Times New Roman" w:cs="Times New Roman"/>
              </w:rPr>
              <w:t>de leitura em voz alta</w:t>
            </w:r>
          </w:p>
          <w:p w14:paraId="31D3DC3F" w14:textId="77777777" w:rsidR="00C94A93" w:rsidRDefault="00C94A93" w:rsidP="00C94A93">
            <w:pPr>
              <w:jc w:val="both"/>
              <w:rPr>
                <w:rFonts w:ascii="Times New Roman" w:hAnsi="Times New Roman" w:cs="Times New Roman"/>
              </w:rPr>
            </w:pPr>
          </w:p>
          <w:p w14:paraId="681849DD" w14:textId="77777777" w:rsidR="00C94A93" w:rsidRDefault="00C94A93" w:rsidP="005935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0FC1CAD" w14:textId="62E4BB17" w:rsidR="00C94A93" w:rsidRDefault="00C94A93" w:rsidP="0059354A">
      <w:pPr>
        <w:jc w:val="both"/>
        <w:rPr>
          <w:rFonts w:ascii="Times New Roman" w:hAnsi="Times New Roman" w:cs="Times New Roman"/>
        </w:rPr>
      </w:pPr>
    </w:p>
    <w:p w14:paraId="7BEA3B91" w14:textId="77777777" w:rsidR="00C94A93" w:rsidRDefault="00C94A93" w:rsidP="0059354A">
      <w:pPr>
        <w:jc w:val="both"/>
        <w:rPr>
          <w:rFonts w:ascii="Times New Roman" w:hAnsi="Times New Roman" w:cs="Times New Roman"/>
        </w:rPr>
      </w:pPr>
    </w:p>
    <w:p w14:paraId="33047820" w14:textId="05DC4670" w:rsidR="002D2C38" w:rsidRDefault="002D2C38" w:rsidP="002D2C38">
      <w:pPr>
        <w:spacing w:line="360" w:lineRule="auto"/>
        <w:ind w:firstLine="45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Texto 1 –</w:t>
      </w:r>
      <w:r w:rsidR="005E5E3D">
        <w:rPr>
          <w:rFonts w:ascii="Times New Roman" w:hAnsi="Times New Roman" w:cs="Times New Roman"/>
          <w:b/>
        </w:rPr>
        <w:t xml:space="preserve"> 1</w:t>
      </w:r>
      <w:r w:rsidR="00A360C5">
        <w:rPr>
          <w:rFonts w:ascii="Times New Roman" w:hAnsi="Times New Roman" w:cs="Times New Roman"/>
          <w:b/>
          <w:u w:val="single"/>
          <w:vertAlign w:val="superscript"/>
        </w:rPr>
        <w:t>o</w:t>
      </w:r>
      <w:r w:rsidR="005E5E3D">
        <w:rPr>
          <w:rFonts w:ascii="Times New Roman" w:hAnsi="Times New Roman" w:cs="Times New Roman"/>
          <w:b/>
        </w:rPr>
        <w:t xml:space="preserve"> e 2</w:t>
      </w:r>
      <w:r w:rsidR="00A360C5">
        <w:rPr>
          <w:rFonts w:ascii="Times New Roman" w:hAnsi="Times New Roman" w:cs="Times New Roman"/>
          <w:b/>
          <w:u w:val="single"/>
          <w:vertAlign w:val="superscript"/>
        </w:rPr>
        <w:t>o</w:t>
      </w:r>
      <w:r w:rsidR="005E5E3D">
        <w:rPr>
          <w:rFonts w:ascii="Times New Roman" w:hAnsi="Times New Roman" w:cs="Times New Roman"/>
          <w:b/>
        </w:rPr>
        <w:t xml:space="preserve"> anos do ensino fundamental I</w:t>
      </w:r>
    </w:p>
    <w:p w14:paraId="293E63BF" w14:textId="77777777" w:rsidR="005E5E3D" w:rsidRDefault="005E5E3D" w:rsidP="005E5E3D">
      <w:pPr>
        <w:spacing w:line="360" w:lineRule="auto"/>
        <w:ind w:firstLine="454"/>
        <w:rPr>
          <w:rFonts w:ascii="Times New Roman" w:hAnsi="Times New Roman" w:cs="Times New Roman"/>
        </w:rPr>
      </w:pPr>
      <w:r w:rsidRPr="005E5E3D">
        <w:rPr>
          <w:rFonts w:ascii="Times New Roman" w:hAnsi="Times New Roman" w:cs="Times New Roman"/>
        </w:rPr>
        <w:t xml:space="preserve">História dos quatro pintinhos em quatro tempos e seis lições </w:t>
      </w:r>
    </w:p>
    <w:p w14:paraId="6E859A5F" w14:textId="5AAE37D0" w:rsidR="005E5E3D" w:rsidRDefault="005E5E3D" w:rsidP="005E5E3D">
      <w:pPr>
        <w:spacing w:line="360" w:lineRule="auto"/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(texto inédito)</w:t>
      </w:r>
    </w:p>
    <w:p w14:paraId="7D680344" w14:textId="34E24AF0" w:rsidR="005E5E3D" w:rsidRPr="005E5E3D" w:rsidRDefault="00E16AD8" w:rsidP="005E5E3D">
      <w:pPr>
        <w:spacing w:line="360" w:lineRule="auto"/>
        <w:ind w:firstLine="454"/>
        <w:rPr>
          <w:rFonts w:ascii="Times New Roman" w:hAnsi="Times New Roman" w:cs="Times New Roman"/>
        </w:rPr>
      </w:pPr>
      <w:r w:rsidRPr="005E5E3D">
        <w:rPr>
          <w:rFonts w:ascii="Times New Roman" w:hAnsi="Times New Roman" w:cs="Times New Roman"/>
        </w:rPr>
        <w:t>QUARTA LIÇÃO:</w:t>
      </w:r>
    </w:p>
    <w:p w14:paraId="1A5246EF" w14:textId="50B2D3DF" w:rsidR="005E5E3D" w:rsidRPr="005E5E3D" w:rsidRDefault="00E16AD8" w:rsidP="005E5E3D">
      <w:pPr>
        <w:spacing w:line="360" w:lineRule="auto"/>
        <w:ind w:firstLine="454"/>
        <w:rPr>
          <w:rFonts w:ascii="Times New Roman" w:hAnsi="Times New Roman" w:cs="Times New Roman"/>
        </w:rPr>
      </w:pPr>
      <w:r w:rsidRPr="005E5E3D">
        <w:rPr>
          <w:rFonts w:ascii="Times New Roman" w:hAnsi="Times New Roman" w:cs="Times New Roman"/>
        </w:rPr>
        <w:t xml:space="preserve">AS FRUTAS SÃO PRA COMER (CRIANÇA COME DE TUDO). SÃO MOLES, MOLHADAS, COLORIDAS, NELAS O BICO SE AFUNDA. QUALQUER FRUTA É PRA COMER: BANANA, MAMÃO, </w:t>
      </w:r>
      <w:r>
        <w:rPr>
          <w:rFonts w:ascii="Times New Roman" w:hAnsi="Times New Roman" w:cs="Times New Roman"/>
        </w:rPr>
        <w:t>MANGA</w:t>
      </w:r>
      <w:r w:rsidRPr="005E5E3D">
        <w:rPr>
          <w:rFonts w:ascii="Times New Roman" w:hAnsi="Times New Roman" w:cs="Times New Roman"/>
        </w:rPr>
        <w:t xml:space="preserve">, JAMELÃO, GOIABA. </w:t>
      </w:r>
    </w:p>
    <w:p w14:paraId="617802C8" w14:textId="26E70B84" w:rsidR="005E5E3D" w:rsidRPr="005E5E3D" w:rsidRDefault="00E16AD8" w:rsidP="005E5E3D">
      <w:pPr>
        <w:spacing w:line="360" w:lineRule="auto"/>
        <w:ind w:firstLine="454"/>
        <w:rPr>
          <w:rFonts w:ascii="Times New Roman" w:hAnsi="Times New Roman" w:cs="Times New Roman"/>
        </w:rPr>
      </w:pPr>
      <w:r w:rsidRPr="005E5E3D">
        <w:rPr>
          <w:rFonts w:ascii="Times New Roman" w:hAnsi="Times New Roman" w:cs="Times New Roman"/>
        </w:rPr>
        <w:t>E DISSE O SEGUNDO PINTINHO:</w:t>
      </w:r>
    </w:p>
    <w:p w14:paraId="110B965E" w14:textId="3ECB1659" w:rsidR="005E5E3D" w:rsidRDefault="00E16AD8" w:rsidP="005E5E3D">
      <w:pPr>
        <w:spacing w:line="360" w:lineRule="auto"/>
        <w:ind w:firstLine="454"/>
        <w:rPr>
          <w:rFonts w:ascii="Times New Roman" w:hAnsi="Times New Roman" w:cs="Times New Roman"/>
        </w:rPr>
      </w:pPr>
      <w:r w:rsidRPr="005E5E3D">
        <w:rPr>
          <w:rFonts w:ascii="Times New Roman" w:hAnsi="Times New Roman" w:cs="Times New Roman"/>
        </w:rPr>
        <w:t>QUEM ME DERA QUE EU ACHASSE UMA UVINHA BEM DOCINHA, QUE, COM JEITO, EU PASSAVA PARA O PEITO.</w:t>
      </w:r>
    </w:p>
    <w:p w14:paraId="5F2D8AB7" w14:textId="77777777" w:rsidR="005E5E3D" w:rsidRDefault="005E5E3D" w:rsidP="005E5E3D">
      <w:pPr>
        <w:spacing w:line="360" w:lineRule="auto"/>
        <w:ind w:firstLine="454"/>
        <w:rPr>
          <w:rFonts w:ascii="Times New Roman" w:hAnsi="Times New Roman" w:cs="Times New Roman"/>
        </w:rPr>
      </w:pPr>
    </w:p>
    <w:p w14:paraId="7D177895" w14:textId="1C939308" w:rsidR="005E5E3D" w:rsidRDefault="005E5E3D" w:rsidP="005E5E3D">
      <w:pPr>
        <w:spacing w:line="360" w:lineRule="auto"/>
        <w:ind w:firstLine="45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Texto 2 – 3</w:t>
      </w:r>
      <w:r w:rsidR="00A360C5">
        <w:rPr>
          <w:rFonts w:ascii="Times New Roman" w:hAnsi="Times New Roman" w:cs="Times New Roman"/>
          <w:b/>
          <w:u w:val="single"/>
          <w:vertAlign w:val="superscript"/>
        </w:rPr>
        <w:t>o</w:t>
      </w:r>
      <w:r>
        <w:rPr>
          <w:rFonts w:ascii="Times New Roman" w:hAnsi="Times New Roman" w:cs="Times New Roman"/>
          <w:b/>
        </w:rPr>
        <w:t xml:space="preserve"> a 5</w:t>
      </w:r>
      <w:r w:rsidR="00A360C5">
        <w:rPr>
          <w:rFonts w:ascii="Times New Roman" w:hAnsi="Times New Roman" w:cs="Times New Roman"/>
          <w:b/>
          <w:u w:val="single"/>
          <w:vertAlign w:val="superscript"/>
        </w:rPr>
        <w:t>o</w:t>
      </w:r>
      <w:r>
        <w:rPr>
          <w:rFonts w:ascii="Times New Roman" w:hAnsi="Times New Roman" w:cs="Times New Roman"/>
          <w:b/>
        </w:rPr>
        <w:t xml:space="preserve"> anos do ensino fundamental I</w:t>
      </w:r>
    </w:p>
    <w:p w14:paraId="497DE06C" w14:textId="77777777" w:rsidR="005E5E3D" w:rsidRDefault="005E5E3D" w:rsidP="005E5E3D">
      <w:pPr>
        <w:spacing w:line="360" w:lineRule="auto"/>
        <w:ind w:firstLine="454"/>
        <w:rPr>
          <w:rFonts w:ascii="Times New Roman" w:hAnsi="Times New Roman" w:cs="Times New Roman"/>
        </w:rPr>
      </w:pPr>
    </w:p>
    <w:p w14:paraId="498F2231" w14:textId="04945497" w:rsidR="005E5E3D" w:rsidRDefault="005E5E3D" w:rsidP="005E5E3D">
      <w:pPr>
        <w:spacing w:line="360" w:lineRule="auto"/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PRÍNCIPE PAPAGAIO</w:t>
      </w:r>
    </w:p>
    <w:p w14:paraId="23F6A65F" w14:textId="4D74D34F" w:rsidR="005E5E3D" w:rsidRDefault="005E5E3D" w:rsidP="005E5E3D">
      <w:pPr>
        <w:spacing w:line="360" w:lineRule="auto"/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[Lendas e Fábulas do Brasil]</w:t>
      </w:r>
    </w:p>
    <w:p w14:paraId="417C01AA" w14:textId="442138DC" w:rsidR="005E5E3D" w:rsidRPr="005E5E3D" w:rsidRDefault="005E5E3D" w:rsidP="005E5E3D">
      <w:pPr>
        <w:spacing w:line="360" w:lineRule="auto"/>
        <w:ind w:firstLine="454"/>
        <w:rPr>
          <w:rFonts w:ascii="Times New Roman" w:hAnsi="Times New Roman" w:cs="Times New Roman"/>
        </w:rPr>
      </w:pPr>
      <w:r w:rsidRPr="005E5E3D">
        <w:rPr>
          <w:rFonts w:ascii="Times New Roman" w:hAnsi="Times New Roman" w:cs="Times New Roman"/>
        </w:rPr>
        <w:t xml:space="preserve">Era uma vez um rei que tinha três filhas janeleiras. O dia todo elas ficavam à janela do palácio, e até já tinham calos nos cotovelos. As duas mais velhas eram feias, mas a mais nova </w:t>
      </w:r>
      <w:r w:rsidRPr="005E5E3D">
        <w:rPr>
          <w:rFonts w:ascii="Times New Roman" w:hAnsi="Times New Roman" w:cs="Times New Roman"/>
        </w:rPr>
        <w:lastRenderedPageBreak/>
        <w:t>era uma beleza. Parava gente na rua, embasbacada, olhando para a carinha bonita da princesinha caçula. Pousava todas as tardes, numa árvore do jardim, um bonito papagaio, todo verde, e palrava:</w:t>
      </w:r>
    </w:p>
    <w:p w14:paraId="4D58C0EE" w14:textId="77777777" w:rsidR="005E5E3D" w:rsidRPr="005E5E3D" w:rsidRDefault="005E5E3D" w:rsidP="005E5E3D">
      <w:pPr>
        <w:spacing w:line="360" w:lineRule="auto"/>
        <w:ind w:firstLine="454"/>
        <w:rPr>
          <w:rFonts w:ascii="Times New Roman" w:hAnsi="Times New Roman" w:cs="Times New Roman"/>
        </w:rPr>
      </w:pPr>
      <w:r w:rsidRPr="005E5E3D">
        <w:rPr>
          <w:rFonts w:ascii="Times New Roman" w:hAnsi="Times New Roman" w:cs="Times New Roman"/>
        </w:rPr>
        <w:t xml:space="preserve">- Quer casar comigo, princesinha? </w:t>
      </w:r>
      <w:proofErr w:type="spellStart"/>
      <w:r w:rsidRPr="005E5E3D">
        <w:rPr>
          <w:rFonts w:ascii="Times New Roman" w:hAnsi="Times New Roman" w:cs="Times New Roman"/>
        </w:rPr>
        <w:t>Corrupaco</w:t>
      </w:r>
      <w:proofErr w:type="spellEnd"/>
      <w:r w:rsidRPr="005E5E3D">
        <w:rPr>
          <w:rFonts w:ascii="Times New Roman" w:hAnsi="Times New Roman" w:cs="Times New Roman"/>
        </w:rPr>
        <w:t xml:space="preserve">, </w:t>
      </w:r>
      <w:proofErr w:type="spellStart"/>
      <w:r w:rsidRPr="005E5E3D">
        <w:rPr>
          <w:rFonts w:ascii="Times New Roman" w:hAnsi="Times New Roman" w:cs="Times New Roman"/>
        </w:rPr>
        <w:t>papaco</w:t>
      </w:r>
      <w:proofErr w:type="spellEnd"/>
      <w:r w:rsidRPr="005E5E3D">
        <w:rPr>
          <w:rFonts w:ascii="Times New Roman" w:hAnsi="Times New Roman" w:cs="Times New Roman"/>
        </w:rPr>
        <w:t>.</w:t>
      </w:r>
    </w:p>
    <w:p w14:paraId="60EE530F" w14:textId="77777777" w:rsidR="005E5E3D" w:rsidRPr="005E5E3D" w:rsidRDefault="005E5E3D" w:rsidP="005E5E3D">
      <w:pPr>
        <w:spacing w:line="360" w:lineRule="auto"/>
        <w:ind w:firstLine="454"/>
        <w:rPr>
          <w:rFonts w:ascii="Times New Roman" w:hAnsi="Times New Roman" w:cs="Times New Roman"/>
        </w:rPr>
      </w:pPr>
      <w:r w:rsidRPr="005E5E3D">
        <w:rPr>
          <w:rFonts w:ascii="Times New Roman" w:hAnsi="Times New Roman" w:cs="Times New Roman"/>
        </w:rPr>
        <w:t>- Quero sim, venha até aqui.</w:t>
      </w:r>
    </w:p>
    <w:p w14:paraId="05503326" w14:textId="31F5562B" w:rsidR="005E5E3D" w:rsidRDefault="005E5E3D" w:rsidP="005E5E3D">
      <w:pPr>
        <w:spacing w:line="360" w:lineRule="auto"/>
        <w:ind w:firstLine="454"/>
        <w:rPr>
          <w:rFonts w:ascii="Times New Roman" w:hAnsi="Times New Roman" w:cs="Times New Roman"/>
        </w:rPr>
      </w:pPr>
      <w:r w:rsidRPr="005E5E3D">
        <w:rPr>
          <w:rFonts w:ascii="Times New Roman" w:hAnsi="Times New Roman" w:cs="Times New Roman"/>
        </w:rPr>
        <w:t>O papagaio voava para a janela, e dava bicadinhas no braço da moça, arredondando ainda mais os olhos dourados.</w:t>
      </w:r>
    </w:p>
    <w:p w14:paraId="3DF21E14" w14:textId="77777777" w:rsidR="00621C2D" w:rsidRDefault="00621C2D" w:rsidP="005E5E3D">
      <w:pPr>
        <w:spacing w:line="360" w:lineRule="auto"/>
        <w:ind w:firstLine="454"/>
        <w:rPr>
          <w:rFonts w:ascii="Times New Roman" w:hAnsi="Times New Roman" w:cs="Times New Roman"/>
          <w:b/>
        </w:rPr>
      </w:pPr>
    </w:p>
    <w:p w14:paraId="1860DA7A" w14:textId="05D4FBE1" w:rsidR="005E5E3D" w:rsidRDefault="005E5E3D" w:rsidP="002D2C38">
      <w:pPr>
        <w:spacing w:line="360" w:lineRule="auto"/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Texto 3 – </w:t>
      </w:r>
      <w:r w:rsidR="00621C2D">
        <w:rPr>
          <w:rFonts w:ascii="Times New Roman" w:hAnsi="Times New Roman" w:cs="Times New Roman"/>
          <w:b/>
        </w:rPr>
        <w:t>6</w:t>
      </w:r>
      <w:r w:rsidR="00C578C3">
        <w:rPr>
          <w:rFonts w:ascii="Times New Roman" w:hAnsi="Times New Roman" w:cs="Times New Roman"/>
          <w:b/>
          <w:u w:val="single"/>
          <w:vertAlign w:val="superscript"/>
        </w:rPr>
        <w:t>o</w:t>
      </w:r>
      <w:r>
        <w:rPr>
          <w:rFonts w:ascii="Times New Roman" w:hAnsi="Times New Roman" w:cs="Times New Roman"/>
          <w:b/>
        </w:rPr>
        <w:t xml:space="preserve"> a </w:t>
      </w:r>
      <w:r w:rsidR="00621C2D">
        <w:rPr>
          <w:rFonts w:ascii="Times New Roman" w:hAnsi="Times New Roman" w:cs="Times New Roman"/>
          <w:b/>
        </w:rPr>
        <w:t>9</w:t>
      </w:r>
      <w:r w:rsidR="00C578C3">
        <w:rPr>
          <w:rFonts w:ascii="Times New Roman" w:hAnsi="Times New Roman" w:cs="Times New Roman"/>
          <w:b/>
          <w:u w:val="single"/>
          <w:vertAlign w:val="superscript"/>
        </w:rPr>
        <w:t>o</w:t>
      </w:r>
      <w:r>
        <w:rPr>
          <w:rFonts w:ascii="Times New Roman" w:hAnsi="Times New Roman" w:cs="Times New Roman"/>
          <w:b/>
        </w:rPr>
        <w:t xml:space="preserve"> anos do ensino fundamental I</w:t>
      </w:r>
      <w:r w:rsidR="00D85875">
        <w:rPr>
          <w:rFonts w:ascii="Times New Roman" w:hAnsi="Times New Roman" w:cs="Times New Roman"/>
          <w:b/>
        </w:rPr>
        <w:t>I</w:t>
      </w:r>
    </w:p>
    <w:p w14:paraId="66694FD1" w14:textId="3362416D" w:rsidR="002D2C38" w:rsidRDefault="002D2C38" w:rsidP="002D2C38">
      <w:pPr>
        <w:spacing w:line="360" w:lineRule="auto"/>
        <w:ind w:firstLine="454"/>
        <w:rPr>
          <w:rFonts w:ascii="Times New Roman" w:hAnsi="Times New Roman" w:cs="Times New Roman"/>
        </w:rPr>
      </w:pPr>
      <w:r w:rsidRPr="002D2C38">
        <w:rPr>
          <w:rFonts w:ascii="Times New Roman" w:hAnsi="Times New Roman" w:cs="Times New Roman"/>
        </w:rPr>
        <w:t>O REI QUE TINHA ORELHAS DE BURRO</w:t>
      </w:r>
    </w:p>
    <w:p w14:paraId="5B74CB29" w14:textId="212E66CF" w:rsidR="00675410" w:rsidRPr="002D2C38" w:rsidRDefault="00675410" w:rsidP="002D2C38">
      <w:pPr>
        <w:spacing w:line="360" w:lineRule="auto"/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[Lendas e fábulas do Brasil]</w:t>
      </w:r>
    </w:p>
    <w:p w14:paraId="4BC584C8" w14:textId="77777777" w:rsidR="002D2C38" w:rsidRPr="002D2C38" w:rsidRDefault="002D2C38" w:rsidP="002D2C38">
      <w:pPr>
        <w:spacing w:line="360" w:lineRule="auto"/>
        <w:ind w:firstLine="454"/>
        <w:jc w:val="both"/>
        <w:rPr>
          <w:rFonts w:ascii="Times New Roman" w:hAnsi="Times New Roman" w:cs="Times New Roman"/>
        </w:rPr>
      </w:pPr>
      <w:r w:rsidRPr="002D2C38">
        <w:rPr>
          <w:rFonts w:ascii="Times New Roman" w:hAnsi="Times New Roman" w:cs="Times New Roman"/>
        </w:rPr>
        <w:t>Era uma vez um rei que tinha orelhas de burro, compridas orelhas peludas, que ele poderia abanar quanto quisesse. Como é natural, não se orgulhava delas. Usava, para escondê-las, um grande gorro de ponta, enterrado até quase o pescoço. E somente consentia que lhe cortasse os cabelos um velho barbeiro da corte, fiel e calado – coisa que não é muito comum, em se tratando de barbeiros. Ele e o rei, unicamente, sabiam da enormidade de tais orelhas.</w:t>
      </w:r>
    </w:p>
    <w:p w14:paraId="7383C3B8" w14:textId="2BCC74C4" w:rsidR="002D2C38" w:rsidRPr="002D2C38" w:rsidRDefault="002D2C38" w:rsidP="002D2C38">
      <w:pPr>
        <w:spacing w:line="360" w:lineRule="auto"/>
        <w:ind w:firstLine="454"/>
        <w:rPr>
          <w:rFonts w:ascii="Times New Roman" w:hAnsi="Times New Roman" w:cs="Times New Roman"/>
        </w:rPr>
      </w:pPr>
      <w:r w:rsidRPr="002D2C38">
        <w:rPr>
          <w:rFonts w:ascii="Times New Roman" w:hAnsi="Times New Roman" w:cs="Times New Roman"/>
        </w:rPr>
        <w:t>Mas, não há bem que sempre dure, e o velho servidor morreu. Veio substituí-lo um moço muito vivo e muito prosa, bom profissional, a quem foi recomendado sigilo absoluto sobre a infeliz condição do rei. O rapaz ficou sobre brasas. Não se atrevia a falar mais, a quem quer que fosse, com medo de lhe escapar o segredo, durante a conversa. Até o seu bom gênio se transformou. Ficou sisudo, calado, desconfiado e arredio. Acordava de noite sufocado de vontade de contar o que sabia. Passava o dia com cócegas na língua.</w:t>
      </w:r>
      <w:r w:rsidR="00A360C5">
        <w:rPr>
          <w:rFonts w:ascii="Times New Roman" w:hAnsi="Times New Roman" w:cs="Times New Roman"/>
        </w:rPr>
        <w:t xml:space="preserve"> </w:t>
      </w:r>
      <w:r w:rsidRPr="002D2C38">
        <w:rPr>
          <w:rFonts w:ascii="Times New Roman" w:hAnsi="Times New Roman" w:cs="Times New Roman"/>
        </w:rPr>
        <w:t>Acabou por morar sozinho, de medo de falar sobre o caso acordado ou dormindo.</w:t>
      </w:r>
    </w:p>
    <w:p w14:paraId="20F86C99" w14:textId="77777777" w:rsidR="002D2C38" w:rsidRPr="002D2C38" w:rsidRDefault="002D2C38" w:rsidP="002D2C38">
      <w:pPr>
        <w:spacing w:line="360" w:lineRule="auto"/>
        <w:ind w:firstLine="454"/>
        <w:rPr>
          <w:rFonts w:ascii="Times New Roman" w:hAnsi="Times New Roman" w:cs="Times New Roman"/>
        </w:rPr>
      </w:pPr>
      <w:r w:rsidRPr="002D2C38">
        <w:rPr>
          <w:rFonts w:ascii="Times New Roman" w:hAnsi="Times New Roman" w:cs="Times New Roman"/>
        </w:rPr>
        <w:t>Até que um dia não suportou mais. Foi a um campo sete léguas distante de qualquer habitação, cavou um buraco de sete metros de profundidade, meteu-se nele e gritou com toda a força dos pulmões:</w:t>
      </w:r>
    </w:p>
    <w:p w14:paraId="756ADBB5" w14:textId="77777777" w:rsidR="002D2C38" w:rsidRPr="002D2C38" w:rsidRDefault="002D2C38" w:rsidP="002D2C38">
      <w:pPr>
        <w:spacing w:line="360" w:lineRule="auto"/>
        <w:ind w:firstLine="454"/>
        <w:rPr>
          <w:rFonts w:ascii="Times New Roman" w:hAnsi="Times New Roman" w:cs="Times New Roman"/>
        </w:rPr>
      </w:pPr>
      <w:r w:rsidRPr="002D2C38">
        <w:rPr>
          <w:rFonts w:ascii="Times New Roman" w:hAnsi="Times New Roman" w:cs="Times New Roman"/>
        </w:rPr>
        <w:lastRenderedPageBreak/>
        <w:t>- O rei tem orelhas de burro! O rei tem orelhas de burro!</w:t>
      </w:r>
    </w:p>
    <w:p w14:paraId="1F7B9C74" w14:textId="77777777" w:rsidR="002D2C38" w:rsidRPr="002D2C38" w:rsidRDefault="002D2C38" w:rsidP="002D2C38">
      <w:pPr>
        <w:spacing w:line="360" w:lineRule="auto"/>
        <w:ind w:firstLine="454"/>
        <w:rPr>
          <w:rFonts w:ascii="Times New Roman" w:hAnsi="Times New Roman" w:cs="Times New Roman"/>
        </w:rPr>
      </w:pPr>
      <w:r w:rsidRPr="002D2C38">
        <w:rPr>
          <w:rFonts w:ascii="Times New Roman" w:hAnsi="Times New Roman" w:cs="Times New Roman"/>
        </w:rPr>
        <w:t xml:space="preserve">Suspirou. Que alívio! Agora sim. Tinha contado. Podia respirar. </w:t>
      </w:r>
    </w:p>
    <w:p w14:paraId="642DBE9E" w14:textId="77777777" w:rsidR="002D2C38" w:rsidRPr="002D2C38" w:rsidRDefault="002D2C38" w:rsidP="002D2C38">
      <w:pPr>
        <w:spacing w:line="360" w:lineRule="auto"/>
        <w:ind w:firstLine="454"/>
        <w:rPr>
          <w:rFonts w:ascii="Times New Roman" w:hAnsi="Times New Roman" w:cs="Times New Roman"/>
        </w:rPr>
      </w:pPr>
      <w:r w:rsidRPr="002D2C38">
        <w:rPr>
          <w:rFonts w:ascii="Times New Roman" w:hAnsi="Times New Roman" w:cs="Times New Roman"/>
        </w:rPr>
        <w:t>Encheu o buraco de terra, dirigiu-se ao palácio real e, desde esse dia, cumpriu tranquilamente as obrigações, sem tentações de recontar a feia notícia.</w:t>
      </w:r>
    </w:p>
    <w:p w14:paraId="49F6A13E" w14:textId="77777777" w:rsidR="002D2C38" w:rsidRPr="002D2C38" w:rsidRDefault="002D2C38" w:rsidP="002D2C38">
      <w:pPr>
        <w:spacing w:line="360" w:lineRule="auto"/>
        <w:ind w:firstLine="454"/>
        <w:rPr>
          <w:rFonts w:ascii="Times New Roman" w:hAnsi="Times New Roman" w:cs="Times New Roman"/>
        </w:rPr>
      </w:pPr>
    </w:p>
    <w:p w14:paraId="1594AC4E" w14:textId="77777777" w:rsidR="002D2C38" w:rsidRPr="002D2C38" w:rsidRDefault="002D2C38" w:rsidP="002D2C38">
      <w:pPr>
        <w:spacing w:line="360" w:lineRule="auto"/>
        <w:ind w:firstLine="454"/>
        <w:rPr>
          <w:rFonts w:ascii="Times New Roman" w:hAnsi="Times New Roman" w:cs="Times New Roman"/>
        </w:rPr>
      </w:pPr>
      <w:r w:rsidRPr="002D2C38">
        <w:rPr>
          <w:rFonts w:ascii="Times New Roman" w:hAnsi="Times New Roman" w:cs="Times New Roman"/>
        </w:rPr>
        <w:t xml:space="preserve">Passou-se o tempo. </w:t>
      </w:r>
    </w:p>
    <w:p w14:paraId="03A2EB94" w14:textId="77777777" w:rsidR="002D2C38" w:rsidRPr="002D2C38" w:rsidRDefault="002D2C38" w:rsidP="002D2C38">
      <w:pPr>
        <w:spacing w:line="360" w:lineRule="auto"/>
        <w:ind w:firstLine="454"/>
        <w:rPr>
          <w:rFonts w:ascii="Times New Roman" w:hAnsi="Times New Roman" w:cs="Times New Roman"/>
        </w:rPr>
      </w:pPr>
      <w:r w:rsidRPr="002D2C38">
        <w:rPr>
          <w:rFonts w:ascii="Times New Roman" w:hAnsi="Times New Roman" w:cs="Times New Roman"/>
        </w:rPr>
        <w:t xml:space="preserve">Longe, a sete léguas da cidade e a sete metros no fundo da terra, uma sementinha germinou, a planta cresceu, atravessou a superfície do solo, espiou para fora, cresceu mais ainda, tornou-se um belo feixe de bambus, delgados, verdes e elegantes. </w:t>
      </w:r>
    </w:p>
    <w:p w14:paraId="1C344BEF" w14:textId="77777777" w:rsidR="002D2C38" w:rsidRPr="002D2C38" w:rsidRDefault="002D2C38" w:rsidP="002D2C38">
      <w:pPr>
        <w:spacing w:line="360" w:lineRule="auto"/>
        <w:ind w:firstLine="454"/>
        <w:rPr>
          <w:rFonts w:ascii="Times New Roman" w:hAnsi="Times New Roman" w:cs="Times New Roman"/>
        </w:rPr>
      </w:pPr>
      <w:r w:rsidRPr="002D2C38">
        <w:rPr>
          <w:rFonts w:ascii="Times New Roman" w:hAnsi="Times New Roman" w:cs="Times New Roman"/>
        </w:rPr>
        <w:t>Quando havia brisa leve, as varas se inclinavam umas para as outras e sussurravam:</w:t>
      </w:r>
    </w:p>
    <w:p w14:paraId="1D51C806" w14:textId="77777777" w:rsidR="002D2C38" w:rsidRPr="002D2C38" w:rsidRDefault="002D2C38" w:rsidP="002D2C38">
      <w:pPr>
        <w:spacing w:line="360" w:lineRule="auto"/>
        <w:ind w:firstLine="454"/>
        <w:rPr>
          <w:rFonts w:ascii="Times New Roman" w:hAnsi="Times New Roman" w:cs="Times New Roman"/>
        </w:rPr>
      </w:pPr>
      <w:r w:rsidRPr="002D2C38">
        <w:rPr>
          <w:rFonts w:ascii="Times New Roman" w:hAnsi="Times New Roman" w:cs="Times New Roman"/>
        </w:rPr>
        <w:t>- O rei tem orelhas de burro... O rei tem orelhas de burro...</w:t>
      </w:r>
    </w:p>
    <w:p w14:paraId="65734A7F" w14:textId="77777777" w:rsidR="002D2C38" w:rsidRPr="002D2C38" w:rsidRDefault="002D2C38" w:rsidP="002D2C38">
      <w:pPr>
        <w:spacing w:line="360" w:lineRule="auto"/>
        <w:ind w:firstLine="454"/>
        <w:rPr>
          <w:rFonts w:ascii="Times New Roman" w:hAnsi="Times New Roman" w:cs="Times New Roman"/>
        </w:rPr>
      </w:pPr>
      <w:r w:rsidRPr="002D2C38">
        <w:rPr>
          <w:rFonts w:ascii="Times New Roman" w:hAnsi="Times New Roman" w:cs="Times New Roman"/>
        </w:rPr>
        <w:t>Quando o vento era mais forte, elas se tocavam, cantando em surdina:</w:t>
      </w:r>
    </w:p>
    <w:p w14:paraId="12FDCC72" w14:textId="77777777" w:rsidR="002D2C38" w:rsidRPr="002D2C38" w:rsidRDefault="002D2C38" w:rsidP="002D2C38">
      <w:pPr>
        <w:spacing w:line="360" w:lineRule="auto"/>
        <w:ind w:firstLine="454"/>
        <w:rPr>
          <w:rFonts w:ascii="Times New Roman" w:hAnsi="Times New Roman" w:cs="Times New Roman"/>
        </w:rPr>
      </w:pPr>
      <w:r w:rsidRPr="002D2C38">
        <w:rPr>
          <w:rFonts w:ascii="Times New Roman" w:hAnsi="Times New Roman" w:cs="Times New Roman"/>
        </w:rPr>
        <w:t>- O rei tem orelhas de burro.</w:t>
      </w:r>
    </w:p>
    <w:p w14:paraId="2D98F0E1" w14:textId="77777777" w:rsidR="002D2C38" w:rsidRPr="002D2C38" w:rsidRDefault="002D2C38" w:rsidP="002D2C38">
      <w:pPr>
        <w:spacing w:line="360" w:lineRule="auto"/>
        <w:ind w:firstLine="454"/>
        <w:rPr>
          <w:rFonts w:ascii="Times New Roman" w:hAnsi="Times New Roman" w:cs="Times New Roman"/>
        </w:rPr>
      </w:pPr>
      <w:r w:rsidRPr="002D2C38">
        <w:rPr>
          <w:rFonts w:ascii="Times New Roman" w:hAnsi="Times New Roman" w:cs="Times New Roman"/>
        </w:rPr>
        <w:t>E quando soprava o furioso noroeste, então era uma coisa terrível. Elas dançavam diabolicamente, e ouviam-se altos brados:</w:t>
      </w:r>
    </w:p>
    <w:p w14:paraId="5F5DBBCE" w14:textId="28D78B08" w:rsidR="002D2C38" w:rsidRDefault="002D2C38" w:rsidP="002D2C38">
      <w:pPr>
        <w:spacing w:line="360" w:lineRule="auto"/>
        <w:ind w:firstLine="454"/>
        <w:rPr>
          <w:rFonts w:ascii="Times New Roman" w:hAnsi="Times New Roman" w:cs="Times New Roman"/>
        </w:rPr>
      </w:pPr>
      <w:r w:rsidRPr="002D2C38">
        <w:rPr>
          <w:rFonts w:ascii="Times New Roman" w:hAnsi="Times New Roman" w:cs="Times New Roman"/>
        </w:rPr>
        <w:t>- O rei tem orelhas de burro! O rei tem orelhas de burro!</w:t>
      </w:r>
    </w:p>
    <w:p w14:paraId="6FFD87B2" w14:textId="6C4BB70A" w:rsidR="002D2C38" w:rsidRDefault="002D2C38" w:rsidP="002D2C38">
      <w:pPr>
        <w:spacing w:line="360" w:lineRule="auto"/>
        <w:ind w:firstLine="454"/>
        <w:rPr>
          <w:rFonts w:ascii="Times New Roman" w:hAnsi="Times New Roman" w:cs="Times New Roman"/>
        </w:rPr>
      </w:pPr>
    </w:p>
    <w:p w14:paraId="30E84C1E" w14:textId="68366F69" w:rsidR="00D85875" w:rsidRPr="00C578C3" w:rsidRDefault="002E4F66" w:rsidP="002E4F66">
      <w:pPr>
        <w:spacing w:line="360" w:lineRule="auto"/>
        <w:ind w:firstLine="45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Texto </w:t>
      </w:r>
      <w:r w:rsidR="00D85875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</w:t>
      </w:r>
      <w:r w:rsidR="00D85875">
        <w:rPr>
          <w:rFonts w:ascii="Times New Roman" w:hAnsi="Times New Roman" w:cs="Times New Roman"/>
        </w:rPr>
        <w:t xml:space="preserve"> </w:t>
      </w:r>
      <w:bookmarkStart w:id="0" w:name="_GoBack"/>
      <w:r w:rsidR="00D85875" w:rsidRPr="00C578C3">
        <w:rPr>
          <w:rFonts w:ascii="Times New Roman" w:hAnsi="Times New Roman" w:cs="Times New Roman"/>
          <w:b/>
        </w:rPr>
        <w:t>1</w:t>
      </w:r>
      <w:r w:rsidR="00C578C3" w:rsidRPr="00C578C3">
        <w:rPr>
          <w:rFonts w:ascii="Times New Roman" w:hAnsi="Times New Roman" w:cs="Times New Roman"/>
          <w:b/>
          <w:u w:val="single"/>
          <w:vertAlign w:val="superscript"/>
        </w:rPr>
        <w:t>o</w:t>
      </w:r>
      <w:r w:rsidR="00D85875" w:rsidRPr="00C578C3">
        <w:rPr>
          <w:rFonts w:ascii="Times New Roman" w:hAnsi="Times New Roman" w:cs="Times New Roman"/>
          <w:b/>
        </w:rPr>
        <w:t xml:space="preserve"> ao 3</w:t>
      </w:r>
      <w:r w:rsidR="00C578C3" w:rsidRPr="00C578C3">
        <w:rPr>
          <w:rFonts w:ascii="Times New Roman" w:hAnsi="Times New Roman" w:cs="Times New Roman"/>
          <w:b/>
          <w:u w:val="single"/>
          <w:vertAlign w:val="superscript"/>
        </w:rPr>
        <w:t>o</w:t>
      </w:r>
      <w:r w:rsidR="00D85875" w:rsidRPr="00C578C3">
        <w:rPr>
          <w:rFonts w:ascii="Times New Roman" w:hAnsi="Times New Roman" w:cs="Times New Roman"/>
          <w:b/>
        </w:rPr>
        <w:t xml:space="preserve"> anos do ensino médio</w:t>
      </w:r>
    </w:p>
    <w:bookmarkEnd w:id="0"/>
    <w:p w14:paraId="4D345542" w14:textId="7B97BF6F" w:rsidR="002E4F66" w:rsidRDefault="002E4F66" w:rsidP="002E4F66">
      <w:pPr>
        <w:spacing w:line="36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6EB2" w:rsidRPr="006A6EB2">
        <w:rPr>
          <w:rFonts w:ascii="Times New Roman" w:hAnsi="Times New Roman" w:cs="Times New Roman"/>
        </w:rPr>
        <w:t>OS CASTIÇAIS DE SANTO ANTÔNIO</w:t>
      </w:r>
    </w:p>
    <w:p w14:paraId="0797EC81" w14:textId="36469850" w:rsidR="006A6EB2" w:rsidRDefault="006A6EB2" w:rsidP="002E4F66">
      <w:pPr>
        <w:spacing w:line="36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(Contos de Cidadezinha) </w:t>
      </w:r>
    </w:p>
    <w:p w14:paraId="4D4DF414" w14:textId="77777777" w:rsidR="006A6EB2" w:rsidRDefault="006A6EB2" w:rsidP="002E4F66">
      <w:pPr>
        <w:spacing w:line="360" w:lineRule="auto"/>
        <w:ind w:firstLine="454"/>
        <w:jc w:val="both"/>
        <w:rPr>
          <w:rFonts w:ascii="Times New Roman" w:hAnsi="Times New Roman" w:cs="Times New Roman"/>
        </w:rPr>
      </w:pPr>
    </w:p>
    <w:p w14:paraId="561685C2" w14:textId="57986DE8" w:rsidR="002E4F66" w:rsidRPr="002E4F66" w:rsidRDefault="002E4F66" w:rsidP="002E4F66">
      <w:pPr>
        <w:spacing w:line="360" w:lineRule="auto"/>
        <w:ind w:firstLine="454"/>
        <w:jc w:val="both"/>
        <w:rPr>
          <w:rFonts w:ascii="Times New Roman" w:hAnsi="Times New Roman" w:cs="Times New Roman"/>
        </w:rPr>
      </w:pPr>
      <w:r w:rsidRPr="002E4F66">
        <w:rPr>
          <w:rFonts w:ascii="Times New Roman" w:hAnsi="Times New Roman" w:cs="Times New Roman"/>
        </w:rPr>
        <w:t xml:space="preserve">Parou um pouco na porta, do lado de fora. Assim que Pedro se distraiu, entrou de mansinho e se escondeu. Quando o outro saiu, tirou um saco de aniagem de baixo do paletó e colocou nele os castiçais. Seus dedos acariciaram no escuro a superfície gelada. O relógio da torre pingou nove badaladas, dentro do silêncio. O que houve depois, aconteceu dentro de uma névoa e dela o espírito de Benedito, nessa noite, não mais se afastou. Sabia que tinha cochilado e que </w:t>
      </w:r>
      <w:r w:rsidRPr="002E4F66">
        <w:rPr>
          <w:rFonts w:ascii="Times New Roman" w:hAnsi="Times New Roman" w:cs="Times New Roman"/>
        </w:rPr>
        <w:lastRenderedPageBreak/>
        <w:t xml:space="preserve">acordou com susto no coração. Pôs-se, então, à escuta. Não fosse haver amanhecido já!... Ouviu somente os ruídos da noite. O relógio grande bateu doze pancadas. Tateou em torno, apanhou o volume e o escondeu no desvão da escada do púlpito. Foi ficar depois atrás do </w:t>
      </w:r>
      <w:proofErr w:type="spellStart"/>
      <w:r w:rsidRPr="002E4F66">
        <w:rPr>
          <w:rFonts w:ascii="Times New Roman" w:hAnsi="Times New Roman" w:cs="Times New Roman"/>
        </w:rPr>
        <w:t>altar-mór</w:t>
      </w:r>
      <w:proofErr w:type="spellEnd"/>
      <w:r w:rsidRPr="002E4F66">
        <w:rPr>
          <w:rFonts w:ascii="Times New Roman" w:hAnsi="Times New Roman" w:cs="Times New Roman"/>
        </w:rPr>
        <w:t xml:space="preserve">, meio estendido, meio sentado. Seus olhos vigilantes viram despontar a madrugada. Ainda pensou num jeito de sair antes da manhã, sem arrombar nenhuma porta. Não havia. Por trás dos vitrais, barras de ferro se recortavam contra o céu esbranquiçado. Ouviu, pouco antes das cinco, barulho de chaves, virando na fechadura. Pedro entrou e passou pelo </w:t>
      </w:r>
      <w:proofErr w:type="spellStart"/>
      <w:r w:rsidRPr="002E4F66">
        <w:rPr>
          <w:rFonts w:ascii="Times New Roman" w:hAnsi="Times New Roman" w:cs="Times New Roman"/>
        </w:rPr>
        <w:t>altar-mór</w:t>
      </w:r>
      <w:proofErr w:type="spellEnd"/>
      <w:r w:rsidRPr="002E4F66">
        <w:rPr>
          <w:rFonts w:ascii="Times New Roman" w:hAnsi="Times New Roman" w:cs="Times New Roman"/>
        </w:rPr>
        <w:t>, tão perto que Benedito lhe ouviu a respiração. Subiu, então, rapidamente e sem rumor, os degraus da parte posterior do altar. Apoiava as mãos no chão e os pés nus assentavam-se inteiros na escada, de modo ao mesmo tempo pesado e macio. Parou quase por trás da imagem de Santo Antônio e ali ficou, com os nervos vibrando, acocorado sobre o rebordo liso de mármore. O sacristão cruzou a igreja em dois sentidos. Abriu a capela do Santíssimo. Abriu a porta lateral que dava para a rua. Tinha se esquecido da porta para o pátio. Voltou dali a minutos. Andou um pouco e parou. O homem escondido esfriou de susto. Pedro tinha encontrado o saco embaixo da escada, com certeza. Tinha parado e estava tão quieto! Quase gritou. Olhou cautelosamente e viu o relancear com que Pedro abrangia o corpo da igreja. Olhar cuidadoso de inspeção. Benedito dirigiu-se em pontas de pé, para a porta lateral, a que dava para o pátio, e abriu-a. Suspirou. Remexeu-se. Pedro levou um século para voltar. O homem sentia que não aguentaria mais. Ainda acabava pulando lá de cima, aos berros. Ouviu de novo os passos, depois o ruído de abrir e fechar gavetas na sacristia. Então, deu um pulo silencioso e caiu agachado. O coração, como que continuou o pulo e se desequilibrou, despencando dentro do estômago; ficou batendo, em lugar errado. O homem apanhou o saco escondido no desvão e se abaixou entre os arbustos do caminho, perscrutando em torno. E aí correu. Contornou a ribanceira, subiu o declive do cemitério e deixou sob as taquaras secas e o capim os castiçais. Desceu para a igreja. Quando entrou, Pedro, que parecia esperá-lo, chamou:</w:t>
      </w:r>
    </w:p>
    <w:p w14:paraId="24615E9A" w14:textId="391658BD" w:rsidR="002E4F66" w:rsidRPr="002E4F66" w:rsidRDefault="002E4F66" w:rsidP="002E4F66">
      <w:pPr>
        <w:spacing w:line="360" w:lineRule="auto"/>
        <w:ind w:firstLine="454"/>
        <w:jc w:val="both"/>
        <w:rPr>
          <w:rFonts w:ascii="Times New Roman" w:hAnsi="Times New Roman" w:cs="Times New Roman"/>
        </w:rPr>
      </w:pPr>
      <w:r w:rsidRPr="002E4F66">
        <w:rPr>
          <w:rFonts w:ascii="Times New Roman" w:hAnsi="Times New Roman" w:cs="Times New Roman"/>
        </w:rPr>
        <w:t>- Benedito!</w:t>
      </w:r>
    </w:p>
    <w:p w14:paraId="30B7F01D" w14:textId="77777777" w:rsidR="006D2275" w:rsidRPr="00504799" w:rsidRDefault="006D2275" w:rsidP="00CB1C0F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shd w:val="clear" w:color="auto" w:fill="FFFFFF"/>
          <w:lang w:val="en-US"/>
        </w:rPr>
      </w:pPr>
    </w:p>
    <w:p w14:paraId="6D1493F2" w14:textId="77777777" w:rsidR="006D2275" w:rsidRPr="00504799" w:rsidRDefault="006D2275" w:rsidP="00CB1C0F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shd w:val="clear" w:color="auto" w:fill="FFFFFF"/>
          <w:lang w:val="en-US"/>
        </w:rPr>
      </w:pPr>
      <w:proofErr w:type="spellStart"/>
      <w:r w:rsidRPr="00504799">
        <w:rPr>
          <w:rFonts w:ascii="Times New Roman" w:eastAsia="Times New Roman" w:hAnsi="Times New Roman" w:cs="Times New Roman"/>
          <w:bCs/>
          <w:color w:val="000000"/>
          <w:sz w:val="21"/>
          <w:szCs w:val="21"/>
          <w:shd w:val="clear" w:color="auto" w:fill="FFFFFF"/>
          <w:lang w:val="en-US"/>
        </w:rPr>
        <w:t>Júnia</w:t>
      </w:r>
      <w:proofErr w:type="spellEnd"/>
      <w:r w:rsidRPr="00504799">
        <w:rPr>
          <w:rFonts w:ascii="Times New Roman" w:eastAsia="Times New Roman" w:hAnsi="Times New Roman" w:cs="Times New Roman"/>
          <w:bCs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504799">
        <w:rPr>
          <w:rFonts w:ascii="Times New Roman" w:eastAsia="Times New Roman" w:hAnsi="Times New Roman" w:cs="Times New Roman"/>
          <w:bCs/>
          <w:color w:val="000000"/>
          <w:sz w:val="21"/>
          <w:szCs w:val="21"/>
          <w:shd w:val="clear" w:color="auto" w:fill="FFFFFF"/>
          <w:lang w:val="en-US"/>
        </w:rPr>
        <w:t>Guimarães</w:t>
      </w:r>
      <w:proofErr w:type="spellEnd"/>
      <w:r w:rsidRPr="00504799">
        <w:rPr>
          <w:rFonts w:ascii="Times New Roman" w:eastAsia="Times New Roman" w:hAnsi="Times New Roman" w:cs="Times New Roman"/>
          <w:bCs/>
          <w:color w:val="000000"/>
          <w:sz w:val="21"/>
          <w:szCs w:val="21"/>
          <w:shd w:val="clear" w:color="auto" w:fill="FFFFFF"/>
          <w:lang w:val="en-US"/>
        </w:rPr>
        <w:t xml:space="preserve"> Botelho</w:t>
      </w:r>
    </w:p>
    <w:p w14:paraId="497C8F8B" w14:textId="77777777" w:rsidR="006D2275" w:rsidRPr="00504799" w:rsidRDefault="006D2275" w:rsidP="00CB1C0F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shd w:val="clear" w:color="auto" w:fill="FFFFFF"/>
          <w:lang w:val="en-US"/>
        </w:rPr>
      </w:pPr>
      <w:r w:rsidRPr="00504799">
        <w:rPr>
          <w:rFonts w:ascii="Times New Roman" w:eastAsia="Times New Roman" w:hAnsi="Times New Roman" w:cs="Times New Roman"/>
          <w:bCs/>
          <w:color w:val="000000"/>
          <w:sz w:val="21"/>
          <w:szCs w:val="21"/>
          <w:shd w:val="clear" w:color="auto" w:fill="FFFFFF"/>
          <w:lang w:val="en-US"/>
        </w:rPr>
        <w:t xml:space="preserve">Instituto Ruth </w:t>
      </w:r>
      <w:proofErr w:type="spellStart"/>
      <w:r w:rsidRPr="00504799">
        <w:rPr>
          <w:rFonts w:ascii="Times New Roman" w:eastAsia="Times New Roman" w:hAnsi="Times New Roman" w:cs="Times New Roman"/>
          <w:bCs/>
          <w:color w:val="000000"/>
          <w:sz w:val="21"/>
          <w:szCs w:val="21"/>
          <w:shd w:val="clear" w:color="auto" w:fill="FFFFFF"/>
          <w:lang w:val="en-US"/>
        </w:rPr>
        <w:t>Guimarães</w:t>
      </w:r>
      <w:proofErr w:type="spellEnd"/>
    </w:p>
    <w:p w14:paraId="465DB7EC" w14:textId="4A9B9F3D" w:rsidR="00A82F9B" w:rsidRPr="00504799" w:rsidRDefault="006D2275" w:rsidP="00CB1C0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04799">
        <w:rPr>
          <w:rFonts w:ascii="Times New Roman" w:eastAsia="Times New Roman" w:hAnsi="Times New Roman" w:cs="Times New Roman"/>
          <w:bCs/>
          <w:color w:val="000000"/>
          <w:sz w:val="21"/>
          <w:szCs w:val="21"/>
          <w:shd w:val="clear" w:color="auto" w:fill="FFFFFF"/>
          <w:lang w:val="en-US"/>
        </w:rPr>
        <w:t>Diretora</w:t>
      </w:r>
      <w:proofErr w:type="spellEnd"/>
      <w:r w:rsidRPr="00504799">
        <w:rPr>
          <w:rFonts w:ascii="Times New Roman" w:eastAsia="Times New Roman" w:hAnsi="Times New Roman" w:cs="Times New Roman"/>
          <w:bCs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504799">
        <w:rPr>
          <w:rFonts w:ascii="Times New Roman" w:eastAsia="Times New Roman" w:hAnsi="Times New Roman" w:cs="Times New Roman"/>
          <w:bCs/>
          <w:color w:val="000000"/>
          <w:sz w:val="21"/>
          <w:szCs w:val="21"/>
          <w:shd w:val="clear" w:color="auto" w:fill="FFFFFF"/>
          <w:lang w:val="en-US"/>
        </w:rPr>
        <w:t>geral</w:t>
      </w:r>
      <w:proofErr w:type="spellEnd"/>
    </w:p>
    <w:sectPr w:rsidR="00A82F9B" w:rsidRPr="00504799" w:rsidSect="00BF1AE3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8610B" w14:textId="77777777" w:rsidR="00D72C2D" w:rsidRDefault="00D72C2D" w:rsidP="00A82F9B">
      <w:r>
        <w:separator/>
      </w:r>
    </w:p>
  </w:endnote>
  <w:endnote w:type="continuationSeparator" w:id="0">
    <w:p w14:paraId="75584027" w14:textId="77777777" w:rsidR="00D72C2D" w:rsidRDefault="00D72C2D" w:rsidP="00A8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16C45" w14:textId="77777777" w:rsidR="00A82F9B" w:rsidRDefault="00A82F9B">
    <w:pPr>
      <w:pStyle w:val="Rodap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0105E4F1" wp14:editId="5A2C9C69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9961880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92EB1B5" w14:textId="77777777" w:rsidR="00A82F9B" w:rsidRDefault="00A82F9B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Instituto Ruth Guimarães </w:t>
                                </w:r>
                              </w:p>
                            </w:sdtContent>
                          </w:sdt>
                          <w:p w14:paraId="6F64441E" w14:textId="77777777" w:rsidR="00A82F9B" w:rsidRDefault="00A82F9B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05E4F1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592EB1B5" w14:textId="77777777" w:rsidR="00A82F9B" w:rsidRDefault="00A82F9B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Instituto Ruth Guimarães </w:t>
                          </w:r>
                        </w:p>
                      </w:sdtContent>
                    </w:sdt>
                    <w:p w14:paraId="6F64441E" w14:textId="77777777" w:rsidR="00A82F9B" w:rsidRDefault="00A82F9B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C793E16" wp14:editId="524FC468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9961880</wp:posOffset>
                  </wp:positionV>
                </mc:Fallback>
              </mc:AlternateContent>
              <wp:extent cx="457200" cy="320040"/>
              <wp:effectExtent l="0" t="0" r="0" b="1016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7F4645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028BE7" w14:textId="77777777" w:rsidR="00A82F9B" w:rsidRDefault="00A82F9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15DCE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793E16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" fillcolor="#7f4645" stroked="f" strokeweight="3pt">
              <v:textbox>
                <w:txbxContent>
                  <w:p w14:paraId="40028BE7" w14:textId="77777777" w:rsidR="00A82F9B" w:rsidRDefault="00A82F9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715DCE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9FA20" w14:textId="77777777" w:rsidR="00D72C2D" w:rsidRDefault="00D72C2D" w:rsidP="00A82F9B">
      <w:r>
        <w:separator/>
      </w:r>
    </w:p>
  </w:footnote>
  <w:footnote w:type="continuationSeparator" w:id="0">
    <w:p w14:paraId="576C447D" w14:textId="77777777" w:rsidR="00D72C2D" w:rsidRDefault="00D72C2D" w:rsidP="00A82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51E6F" w14:textId="77777777" w:rsidR="00A82F9B" w:rsidRDefault="00A82F9B" w:rsidP="00A82F9B">
    <w:pPr>
      <w:pStyle w:val="Cabealho"/>
      <w:jc w:val="center"/>
    </w:pPr>
    <w:r>
      <w:rPr>
        <w:noProof/>
        <w:lang w:val="en-US"/>
      </w:rPr>
      <w:drawing>
        <wp:inline distT="0" distB="0" distL="0" distR="0" wp14:anchorId="7585891A" wp14:editId="1EE98E54">
          <wp:extent cx="2172335" cy="217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th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335" cy="217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9B"/>
    <w:rsid w:val="00020B74"/>
    <w:rsid w:val="00042E86"/>
    <w:rsid w:val="001B668B"/>
    <w:rsid w:val="00215A9E"/>
    <w:rsid w:val="00294628"/>
    <w:rsid w:val="002B296A"/>
    <w:rsid w:val="002D2C38"/>
    <w:rsid w:val="002E4F66"/>
    <w:rsid w:val="00372FDE"/>
    <w:rsid w:val="003F2848"/>
    <w:rsid w:val="00454AE6"/>
    <w:rsid w:val="00492983"/>
    <w:rsid w:val="004F7C49"/>
    <w:rsid w:val="00504799"/>
    <w:rsid w:val="0059354A"/>
    <w:rsid w:val="005E5E3D"/>
    <w:rsid w:val="00621C2D"/>
    <w:rsid w:val="00637E1D"/>
    <w:rsid w:val="00675410"/>
    <w:rsid w:val="006A6EB2"/>
    <w:rsid w:val="006B0EBE"/>
    <w:rsid w:val="006D2275"/>
    <w:rsid w:val="00715DCE"/>
    <w:rsid w:val="00732BED"/>
    <w:rsid w:val="00763886"/>
    <w:rsid w:val="007F1AA9"/>
    <w:rsid w:val="00867F36"/>
    <w:rsid w:val="008A6728"/>
    <w:rsid w:val="0094784E"/>
    <w:rsid w:val="00A360C5"/>
    <w:rsid w:val="00A82F9B"/>
    <w:rsid w:val="00A92B7E"/>
    <w:rsid w:val="00AA4245"/>
    <w:rsid w:val="00AE09CF"/>
    <w:rsid w:val="00B3169F"/>
    <w:rsid w:val="00BD57CA"/>
    <w:rsid w:val="00BD75BC"/>
    <w:rsid w:val="00BF1AE3"/>
    <w:rsid w:val="00C123F2"/>
    <w:rsid w:val="00C578C3"/>
    <w:rsid w:val="00C605B7"/>
    <w:rsid w:val="00C93829"/>
    <w:rsid w:val="00C94A93"/>
    <w:rsid w:val="00CB1C0F"/>
    <w:rsid w:val="00CC7878"/>
    <w:rsid w:val="00D72C2D"/>
    <w:rsid w:val="00D85875"/>
    <w:rsid w:val="00E16AD8"/>
    <w:rsid w:val="00E43510"/>
    <w:rsid w:val="00E572C5"/>
    <w:rsid w:val="00ED5392"/>
    <w:rsid w:val="00ED585C"/>
    <w:rsid w:val="00F55943"/>
    <w:rsid w:val="00F709F0"/>
    <w:rsid w:val="00FB2B58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1CF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F9B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F9B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82F9B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82F9B"/>
    <w:rPr>
      <w:lang w:val="pt-BR"/>
    </w:rPr>
  </w:style>
  <w:style w:type="character" w:styleId="TextodoEspaoReservado">
    <w:name w:val="Placeholder Text"/>
    <w:basedOn w:val="Fontepargpadro"/>
    <w:uiPriority w:val="99"/>
    <w:semiHidden/>
    <w:rsid w:val="00A82F9B"/>
    <w:rPr>
      <w:color w:val="808080"/>
    </w:rPr>
  </w:style>
  <w:style w:type="character" w:styleId="Forte">
    <w:name w:val="Strong"/>
    <w:basedOn w:val="Fontepargpadro"/>
    <w:uiPriority w:val="22"/>
    <w:qFormat/>
    <w:rsid w:val="00BD57CA"/>
    <w:rPr>
      <w:b/>
      <w:bCs/>
    </w:rPr>
  </w:style>
  <w:style w:type="character" w:styleId="Hyperlink">
    <w:name w:val="Hyperlink"/>
    <w:basedOn w:val="Fontepargpadro"/>
    <w:uiPriority w:val="99"/>
    <w:unhideWhenUsed/>
    <w:rsid w:val="0050479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504799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94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1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rg192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rg1920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Instituto Ruth Guimarães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1697</Words>
  <Characters>9166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Junia</dc:creator>
  <cp:keywords/>
  <dc:description/>
  <cp:lastModifiedBy>Junia</cp:lastModifiedBy>
  <cp:revision>27</cp:revision>
  <cp:lastPrinted>2020-08-07T17:23:00Z</cp:lastPrinted>
  <dcterms:created xsi:type="dcterms:W3CDTF">2021-08-16T03:04:00Z</dcterms:created>
  <dcterms:modified xsi:type="dcterms:W3CDTF">2021-08-31T03:57:00Z</dcterms:modified>
</cp:coreProperties>
</file>